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00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7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7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</w:rPr>
              <w:t>Приказ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</w:rPr>
              <w:t>Минздрава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</w:rPr>
              <w:t>России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</w:rPr>
              <w:t>от</w:t>
            </w:r>
            <w:r>
              <w:rPr>
                <w:rFonts w:ascii="Tahoma" w:hAnsi="Tahoma" w:cs="Tahoma"/>
                <w:sz w:val="48"/>
                <w:szCs w:val="48"/>
              </w:rPr>
              <w:t xml:space="preserve"> 12.11.2012 N 901</w:t>
            </w:r>
            <w:r>
              <w:rPr>
                <w:rFonts w:ascii="Tahoma" w:hAnsi="Tahoma" w:cs="Tahoma"/>
                <w:sz w:val="48"/>
                <w:szCs w:val="48"/>
              </w:rPr>
              <w:t>н </w:t>
            </w:r>
            <w:r>
              <w:rPr>
                <w:rFonts w:ascii="Tahoma" w:hAnsi="Tahoma" w:cs="Tahoma"/>
                <w:sz w:val="48"/>
                <w:szCs w:val="48"/>
              </w:rPr>
              <w:t>"</w:t>
            </w:r>
            <w:r>
              <w:rPr>
                <w:rFonts w:ascii="Tahoma" w:hAnsi="Tahoma" w:cs="Tahoma"/>
                <w:sz w:val="48"/>
                <w:szCs w:val="48"/>
              </w:rPr>
              <w:t>Об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</w:rPr>
              <w:t>утверждении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</w:rPr>
              <w:t>Порядка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</w:rPr>
              <w:t>оказания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</w:rPr>
              <w:t>медицинской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</w:rPr>
              <w:t>помощи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</w:rPr>
              <w:t>населению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</w:rPr>
              <w:t>по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</w:rPr>
              <w:t>профилю</w:t>
            </w:r>
            <w:r>
              <w:rPr>
                <w:rFonts w:ascii="Tahoma" w:hAnsi="Tahoma" w:cs="Tahoma"/>
                <w:sz w:val="48"/>
                <w:szCs w:val="48"/>
              </w:rPr>
              <w:t xml:space="preserve"> "</w:t>
            </w:r>
            <w:r>
              <w:rPr>
                <w:rFonts w:ascii="Tahoma" w:hAnsi="Tahoma" w:cs="Tahoma"/>
                <w:sz w:val="48"/>
                <w:szCs w:val="48"/>
              </w:rPr>
              <w:t>травматология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</w:rPr>
              <w:t>и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</w:rPr>
              <w:t>ортопедия</w:t>
            </w:r>
            <w:r>
              <w:rPr>
                <w:rFonts w:ascii="Tahoma" w:hAnsi="Tahoma" w:cs="Tahoma"/>
                <w:sz w:val="48"/>
                <w:szCs w:val="48"/>
              </w:rPr>
              <w:t>"</w:t>
            </w:r>
            <w:r>
              <w:rPr>
                <w:rFonts w:ascii="Tahoma" w:hAnsi="Tahoma" w:cs="Tahoma"/>
                <w:sz w:val="48"/>
                <w:szCs w:val="48"/>
              </w:rPr>
              <w:t> </w:t>
            </w:r>
            <w:r>
              <w:rPr>
                <w:rFonts w:ascii="Tahoma" w:hAnsi="Tahoma" w:cs="Tahoma"/>
                <w:sz w:val="48"/>
                <w:szCs w:val="48"/>
              </w:rPr>
              <w:t>(</w:t>
            </w:r>
            <w:r>
              <w:rPr>
                <w:rFonts w:ascii="Tahoma" w:hAnsi="Tahoma" w:cs="Tahoma"/>
                <w:sz w:val="48"/>
                <w:szCs w:val="48"/>
              </w:rPr>
              <w:t>Зарегистрировано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</w:rPr>
              <w:t>в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</w:rPr>
              <w:t>Минюсте</w:t>
            </w:r>
            <w:r>
              <w:rPr>
                <w:rFonts w:ascii="Tahoma" w:hAnsi="Tahoma" w:cs="Tahoma"/>
                <w:sz w:val="48"/>
                <w:szCs w:val="48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</w:rPr>
              <w:t>России</w:t>
            </w:r>
            <w:r>
              <w:rPr>
                <w:rFonts w:ascii="Tahoma" w:hAnsi="Tahoma" w:cs="Tahoma"/>
                <w:sz w:val="48"/>
                <w:szCs w:val="48"/>
              </w:rPr>
              <w:t xml:space="preserve"> 25.12.2012 N 26374)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                       </w:t>
      </w:r>
      <w:r>
        <w:rPr>
          <w:rFonts w:ascii="ArialMT" w:hAnsi="ArialMT" w:cs="ArialMT"/>
          <w:sz w:val="20"/>
          <w:szCs w:val="20"/>
        </w:rPr>
        <w:t>Зарегистрирован</w:t>
      </w:r>
      <w:r>
        <w:rPr>
          <w:rFonts w:ascii="ArialMT" w:hAnsi="ArialMT" w:cs="ArialMT"/>
          <w:sz w:val="20"/>
          <w:szCs w:val="20"/>
        </w:rPr>
        <w:t>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Минюсте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России</w:t>
      </w:r>
      <w:r>
        <w:rPr>
          <w:rFonts w:ascii="ArialMT" w:hAnsi="ArialMT" w:cs="ArialMT"/>
          <w:sz w:val="20"/>
          <w:szCs w:val="20"/>
        </w:rPr>
        <w:t xml:space="preserve"> 25 </w:t>
      </w:r>
      <w:r>
        <w:rPr>
          <w:rFonts w:ascii="ArialMT" w:hAnsi="ArialMT" w:cs="ArialMT"/>
          <w:sz w:val="20"/>
          <w:szCs w:val="20"/>
        </w:rPr>
        <w:t>декабря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26374</w:t>
      </w:r>
    </w:p>
    <w:p w:rsidR="00000000" w:rsidRDefault="007F650D">
      <w:pPr>
        <w:widowControl w:val="0"/>
        <w:autoSpaceDE w:val="0"/>
        <w:autoSpaceDN w:val="0"/>
        <w:adjustRightInd w:val="0"/>
        <w:spacing w:before="100" w:after="100" w:line="240" w:lineRule="auto"/>
        <w:ind w:right="-6"/>
        <w:jc w:val="both"/>
        <w:rPr>
          <w:rFonts w:ascii="TimesNewRomanPSMT" w:hAnsi="TimesNewRomanPSMT" w:cs="TimesNewRomanPSMT"/>
          <w:sz w:val="2"/>
          <w:szCs w:val="2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16"/>
          <w:szCs w:val="16"/>
        </w:rPr>
      </w:pPr>
      <w:r>
        <w:rPr>
          <w:rFonts w:ascii="ArialMT" w:hAnsi="ArialMT" w:cs="ArialMT"/>
          <w:b/>
          <w:bCs/>
          <w:sz w:val="16"/>
          <w:szCs w:val="16"/>
        </w:rPr>
        <w:t>МИНИСТЕРСТВО</w:t>
      </w:r>
      <w:r>
        <w:rPr>
          <w:rFonts w:ascii="ArialMT" w:hAnsi="ArialMT" w:cs="Arial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b/>
          <w:bCs/>
          <w:sz w:val="16"/>
          <w:szCs w:val="16"/>
        </w:rPr>
        <w:t>ЗДРАВООХРАНЕНИЯ</w:t>
      </w:r>
      <w:r>
        <w:rPr>
          <w:rFonts w:ascii="ArialMT" w:hAnsi="ArialMT" w:cs="Arial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b/>
          <w:bCs/>
          <w:sz w:val="16"/>
          <w:szCs w:val="16"/>
        </w:rPr>
        <w:t>РОССИЙСКОЙ</w:t>
      </w:r>
      <w:r>
        <w:rPr>
          <w:rFonts w:ascii="ArialMT" w:hAnsi="ArialMT" w:cs="Arial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b/>
          <w:bCs/>
          <w:sz w:val="16"/>
          <w:szCs w:val="16"/>
        </w:rPr>
        <w:t>ФЕДЕРАЦИИ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16"/>
          <w:szCs w:val="16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16"/>
          <w:szCs w:val="16"/>
        </w:rPr>
      </w:pPr>
      <w:r>
        <w:rPr>
          <w:rFonts w:ascii="ArialMT" w:hAnsi="ArialMT" w:cs="ArialMT"/>
          <w:b/>
          <w:bCs/>
          <w:sz w:val="16"/>
          <w:szCs w:val="16"/>
        </w:rPr>
        <w:t>ПРИКАЗ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16"/>
          <w:szCs w:val="16"/>
        </w:rPr>
      </w:pPr>
      <w:r>
        <w:rPr>
          <w:rFonts w:ascii="ArialMT" w:hAnsi="ArialMT" w:cs="ArialMT"/>
          <w:b/>
          <w:bCs/>
          <w:sz w:val="16"/>
          <w:szCs w:val="16"/>
        </w:rPr>
        <w:t>от</w:t>
      </w:r>
      <w:r>
        <w:rPr>
          <w:rFonts w:ascii="ArialMT" w:hAnsi="ArialMT" w:cs="ArialMT"/>
          <w:b/>
          <w:bCs/>
          <w:sz w:val="16"/>
          <w:szCs w:val="16"/>
        </w:rPr>
        <w:t xml:space="preserve"> 12 </w:t>
      </w:r>
      <w:r>
        <w:rPr>
          <w:rFonts w:ascii="ArialMT" w:hAnsi="ArialMT" w:cs="ArialMT"/>
          <w:b/>
          <w:bCs/>
          <w:sz w:val="16"/>
          <w:szCs w:val="16"/>
        </w:rPr>
        <w:t>ноября</w:t>
      </w:r>
      <w:r>
        <w:rPr>
          <w:rFonts w:ascii="ArialMT" w:hAnsi="ArialMT" w:cs="ArialMT"/>
          <w:b/>
          <w:bCs/>
          <w:sz w:val="16"/>
          <w:szCs w:val="16"/>
        </w:rPr>
        <w:t xml:space="preserve"> 2012 </w:t>
      </w:r>
      <w:r>
        <w:rPr>
          <w:rFonts w:ascii="ArialMT" w:hAnsi="ArialMT" w:cs="ArialMT"/>
          <w:b/>
          <w:bCs/>
          <w:sz w:val="16"/>
          <w:szCs w:val="16"/>
        </w:rPr>
        <w:t>г</w:t>
      </w:r>
      <w:r>
        <w:rPr>
          <w:rFonts w:ascii="ArialMT" w:hAnsi="ArialMT" w:cs="ArialMT"/>
          <w:b/>
          <w:bCs/>
          <w:sz w:val="16"/>
          <w:szCs w:val="16"/>
        </w:rPr>
        <w:t>. N 901</w:t>
      </w:r>
      <w:r>
        <w:rPr>
          <w:rFonts w:ascii="ArialMT" w:hAnsi="ArialMT" w:cs="ArialMT"/>
          <w:b/>
          <w:bCs/>
          <w:sz w:val="16"/>
          <w:szCs w:val="16"/>
        </w:rPr>
        <w:t>н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16"/>
          <w:szCs w:val="16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16"/>
          <w:szCs w:val="16"/>
        </w:rPr>
      </w:pPr>
      <w:r>
        <w:rPr>
          <w:rFonts w:ascii="ArialMT" w:hAnsi="ArialMT" w:cs="ArialMT"/>
          <w:b/>
          <w:bCs/>
          <w:sz w:val="16"/>
          <w:szCs w:val="16"/>
        </w:rPr>
        <w:t>ОБ</w:t>
      </w:r>
      <w:r>
        <w:rPr>
          <w:rFonts w:ascii="ArialMT" w:hAnsi="ArialMT" w:cs="Arial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b/>
          <w:bCs/>
          <w:sz w:val="16"/>
          <w:szCs w:val="16"/>
        </w:rPr>
        <w:t>УТВЕРЖДЕНИИ</w:t>
      </w:r>
      <w:r>
        <w:rPr>
          <w:rFonts w:ascii="ArialMT" w:hAnsi="ArialMT" w:cs="Arial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b/>
          <w:bCs/>
          <w:sz w:val="16"/>
          <w:szCs w:val="16"/>
        </w:rPr>
        <w:t>ПОРЯДКА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16"/>
          <w:szCs w:val="16"/>
        </w:rPr>
      </w:pPr>
      <w:r>
        <w:rPr>
          <w:rFonts w:ascii="ArialMT" w:hAnsi="ArialMT" w:cs="ArialMT"/>
          <w:b/>
          <w:bCs/>
          <w:sz w:val="16"/>
          <w:szCs w:val="16"/>
        </w:rPr>
        <w:t>ОКАЗАНИЯ</w:t>
      </w:r>
      <w:r>
        <w:rPr>
          <w:rFonts w:ascii="ArialMT" w:hAnsi="ArialMT" w:cs="Arial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b/>
          <w:bCs/>
          <w:sz w:val="16"/>
          <w:szCs w:val="16"/>
        </w:rPr>
        <w:t>МЕДИЦИНСКОЙ</w:t>
      </w:r>
      <w:r>
        <w:rPr>
          <w:rFonts w:ascii="ArialMT" w:hAnsi="ArialMT" w:cs="Arial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b/>
          <w:bCs/>
          <w:sz w:val="16"/>
          <w:szCs w:val="16"/>
        </w:rPr>
        <w:t>ПОМОЩИ</w:t>
      </w:r>
      <w:r>
        <w:rPr>
          <w:rFonts w:ascii="ArialMT" w:hAnsi="ArialMT" w:cs="Arial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b/>
          <w:bCs/>
          <w:sz w:val="16"/>
          <w:szCs w:val="16"/>
        </w:rPr>
        <w:t>НАСЕЛЕНИЮ</w:t>
      </w:r>
      <w:r>
        <w:rPr>
          <w:rFonts w:ascii="ArialMT" w:hAnsi="ArialMT" w:cs="Arial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b/>
          <w:bCs/>
          <w:sz w:val="16"/>
          <w:szCs w:val="16"/>
        </w:rPr>
        <w:t>ПО</w:t>
      </w:r>
      <w:r>
        <w:rPr>
          <w:rFonts w:ascii="ArialMT" w:hAnsi="ArialMT" w:cs="Arial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b/>
          <w:bCs/>
          <w:sz w:val="16"/>
          <w:szCs w:val="16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16"/>
          <w:szCs w:val="16"/>
        </w:rPr>
      </w:pPr>
      <w:r>
        <w:rPr>
          <w:rFonts w:ascii="ArialMT" w:hAnsi="ArialMT" w:cs="ArialMT"/>
          <w:b/>
          <w:bCs/>
          <w:sz w:val="16"/>
          <w:szCs w:val="16"/>
        </w:rPr>
        <w:t>"</w:t>
      </w:r>
      <w:r>
        <w:rPr>
          <w:rFonts w:ascii="ArialMT" w:hAnsi="ArialMT" w:cs="ArialMT"/>
          <w:b/>
          <w:bCs/>
          <w:sz w:val="16"/>
          <w:szCs w:val="16"/>
        </w:rPr>
        <w:t>ТРАВМАТОЛОГИЯ</w:t>
      </w:r>
      <w:r>
        <w:rPr>
          <w:rFonts w:ascii="ArialMT" w:hAnsi="ArialMT" w:cs="Arial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b/>
          <w:bCs/>
          <w:sz w:val="16"/>
          <w:szCs w:val="16"/>
        </w:rPr>
        <w:t>И</w:t>
      </w:r>
      <w:r>
        <w:rPr>
          <w:rFonts w:ascii="ArialMT" w:hAnsi="ArialMT" w:cs="Arial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b/>
          <w:bCs/>
          <w:sz w:val="16"/>
          <w:szCs w:val="16"/>
        </w:rPr>
        <w:t>ОРТОПЕДИЯ</w:t>
      </w:r>
      <w:r>
        <w:rPr>
          <w:rFonts w:ascii="ArialMT" w:hAnsi="ArialMT" w:cs="ArialMT"/>
          <w:b/>
          <w:bCs/>
          <w:sz w:val="16"/>
          <w:szCs w:val="16"/>
        </w:rPr>
        <w:t>"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соответствии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</w:t>
      </w:r>
      <w:r>
        <w:rPr>
          <w:rFonts w:ascii="ArialMT" w:hAnsi="ArialMT" w:cs="ArialMT"/>
          <w:sz w:val="20"/>
          <w:szCs w:val="20"/>
        </w:rPr>
        <w:t>атьей</w:t>
      </w:r>
      <w:r>
        <w:rPr>
          <w:rFonts w:ascii="ArialMT" w:hAnsi="ArialMT" w:cs="ArialMT"/>
          <w:sz w:val="20"/>
          <w:szCs w:val="20"/>
        </w:rPr>
        <w:t xml:space="preserve"> 37 </w:t>
      </w:r>
      <w:r>
        <w:rPr>
          <w:rFonts w:ascii="ArialMT" w:hAnsi="ArialMT" w:cs="ArialMT"/>
          <w:sz w:val="20"/>
          <w:szCs w:val="20"/>
        </w:rPr>
        <w:t>Федерального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закона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21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2011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323-</w:t>
      </w:r>
      <w:r>
        <w:rPr>
          <w:rFonts w:ascii="ArialMT" w:hAnsi="ArialMT" w:cs="ArialMT"/>
          <w:sz w:val="20"/>
          <w:szCs w:val="20"/>
        </w:rPr>
        <w:t>ФЗ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Об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основах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охраны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здоровья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граждан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>" (</w:t>
      </w:r>
      <w:r>
        <w:rPr>
          <w:rFonts w:ascii="ArialMT" w:hAnsi="ArialMT" w:cs="ArialMT"/>
          <w:sz w:val="20"/>
          <w:szCs w:val="20"/>
        </w:rPr>
        <w:t>Собрание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законодательства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, 2011, N 48, </w:t>
      </w:r>
      <w:r>
        <w:rPr>
          <w:rFonts w:ascii="ArialMT" w:hAnsi="ArialMT" w:cs="ArialMT"/>
          <w:sz w:val="20"/>
          <w:szCs w:val="20"/>
        </w:rPr>
        <w:t>ст</w:t>
      </w:r>
      <w:r>
        <w:rPr>
          <w:rFonts w:ascii="ArialMT" w:hAnsi="ArialMT" w:cs="ArialMT"/>
          <w:sz w:val="20"/>
          <w:szCs w:val="20"/>
        </w:rPr>
        <w:t xml:space="preserve">. 6724; 2012, N 26, </w:t>
      </w:r>
      <w:r>
        <w:rPr>
          <w:rFonts w:ascii="ArialMT" w:hAnsi="ArialMT" w:cs="ArialMT"/>
          <w:sz w:val="20"/>
          <w:szCs w:val="20"/>
        </w:rPr>
        <w:t>ст</w:t>
      </w:r>
      <w:r>
        <w:rPr>
          <w:rFonts w:ascii="ArialMT" w:hAnsi="ArialMT" w:cs="ArialMT"/>
          <w:sz w:val="20"/>
          <w:szCs w:val="20"/>
        </w:rPr>
        <w:t xml:space="preserve">. 3442, 3446) </w:t>
      </w:r>
      <w:r>
        <w:rPr>
          <w:rFonts w:ascii="ArialMT" w:hAnsi="ArialMT" w:cs="ArialMT"/>
          <w:sz w:val="20"/>
          <w:szCs w:val="20"/>
        </w:rPr>
        <w:t>приказываю</w:t>
      </w:r>
      <w:r>
        <w:rPr>
          <w:rFonts w:ascii="ArialMT" w:hAnsi="ArialMT" w:cs="ArialMT"/>
          <w:sz w:val="20"/>
          <w:szCs w:val="20"/>
        </w:rPr>
        <w:t>: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1. </w:t>
      </w:r>
      <w:r>
        <w:rPr>
          <w:rFonts w:ascii="ArialMT" w:hAnsi="ArialMT" w:cs="ArialMT"/>
          <w:sz w:val="20"/>
          <w:szCs w:val="20"/>
        </w:rPr>
        <w:t>Утвердить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прилагаемый</w:t>
      </w:r>
      <w:r>
        <w:rPr>
          <w:rFonts w:ascii="ArialMT" w:hAnsi="ArialMT" w:cs="ArialMT"/>
          <w:sz w:val="20"/>
          <w:szCs w:val="20"/>
        </w:rPr>
        <w:t xml:space="preserve"> </w:t>
      </w:r>
      <w:hyperlink r:id="rId5" w:history="1">
        <w:r>
          <w:rPr>
            <w:rFonts w:ascii="ArialMT" w:hAnsi="ArialMT" w:cs="ArialMT"/>
            <w:color w:val="0000FF"/>
            <w:sz w:val="20"/>
            <w:szCs w:val="20"/>
          </w:rPr>
          <w:t>Порядок</w:t>
        </w:r>
      </w:hyperlink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2. </w:t>
      </w:r>
      <w:r>
        <w:rPr>
          <w:rFonts w:ascii="ArialMT" w:hAnsi="ArialMT" w:cs="ArialMT"/>
          <w:sz w:val="20"/>
          <w:szCs w:val="20"/>
        </w:rPr>
        <w:t>Признать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утратившим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силу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социального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развития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31 </w:t>
      </w:r>
      <w:r>
        <w:rPr>
          <w:rFonts w:ascii="ArialMT" w:hAnsi="ArialMT" w:cs="ArialMT"/>
          <w:sz w:val="20"/>
          <w:szCs w:val="20"/>
        </w:rPr>
        <w:t>марта</w:t>
      </w:r>
      <w:r>
        <w:rPr>
          <w:rFonts w:ascii="ArialMT" w:hAnsi="ArialMT" w:cs="ArialMT"/>
          <w:sz w:val="20"/>
          <w:szCs w:val="20"/>
        </w:rPr>
        <w:t xml:space="preserve"> 2010 </w:t>
      </w:r>
      <w:r>
        <w:rPr>
          <w:rFonts w:ascii="ArialMT" w:hAnsi="ArialMT" w:cs="ArialMT"/>
          <w:sz w:val="20"/>
          <w:szCs w:val="20"/>
        </w:rPr>
        <w:t>года</w:t>
      </w:r>
      <w:r>
        <w:rPr>
          <w:rFonts w:ascii="ArialMT" w:hAnsi="ArialMT" w:cs="ArialMT"/>
          <w:sz w:val="20"/>
          <w:szCs w:val="20"/>
        </w:rPr>
        <w:t xml:space="preserve"> N 201</w:t>
      </w:r>
      <w:r>
        <w:rPr>
          <w:rFonts w:ascii="ArialMT" w:hAnsi="ArialMT" w:cs="ArialMT"/>
          <w:sz w:val="20"/>
          <w:szCs w:val="20"/>
        </w:rPr>
        <w:t>н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Об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утверждении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>" (</w:t>
      </w:r>
      <w:r>
        <w:rPr>
          <w:rFonts w:ascii="ArialMT" w:hAnsi="ArialMT" w:cs="ArialMT"/>
          <w:sz w:val="20"/>
          <w:szCs w:val="20"/>
        </w:rPr>
        <w:t>зарегистрирован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юстиции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30 </w:t>
      </w:r>
      <w:r>
        <w:rPr>
          <w:rFonts w:ascii="ArialMT" w:hAnsi="ArialMT" w:cs="ArialMT"/>
          <w:sz w:val="20"/>
          <w:szCs w:val="20"/>
        </w:rPr>
        <w:t>апреля</w:t>
      </w:r>
      <w:r>
        <w:rPr>
          <w:rFonts w:ascii="ArialMT" w:hAnsi="ArialMT" w:cs="ArialMT"/>
          <w:sz w:val="20"/>
          <w:szCs w:val="20"/>
        </w:rPr>
        <w:t xml:space="preserve"> 2010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 xml:space="preserve">., </w:t>
      </w:r>
      <w:r>
        <w:rPr>
          <w:rFonts w:ascii="ArialMT" w:hAnsi="ArialMT" w:cs="ArialMT"/>
          <w:sz w:val="20"/>
          <w:szCs w:val="20"/>
        </w:rPr>
        <w:t>регистрационный</w:t>
      </w:r>
      <w:r>
        <w:rPr>
          <w:rFonts w:ascii="ArialMT" w:hAnsi="ArialMT" w:cs="ArialMT"/>
          <w:sz w:val="20"/>
          <w:szCs w:val="20"/>
        </w:rPr>
        <w:t xml:space="preserve"> N 17080).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Министр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>СКВОРЦОВА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Утве</w:t>
      </w:r>
      <w:r>
        <w:rPr>
          <w:rFonts w:ascii="ArialMT" w:hAnsi="ArialMT" w:cs="ArialMT"/>
          <w:sz w:val="20"/>
          <w:szCs w:val="20"/>
        </w:rPr>
        <w:t>ржден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12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901</w:t>
      </w:r>
      <w:r>
        <w:rPr>
          <w:rFonts w:ascii="ArialMT" w:hAnsi="ArialMT" w:cs="ArialMT"/>
          <w:sz w:val="20"/>
          <w:szCs w:val="20"/>
        </w:rPr>
        <w:t>н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16"/>
          <w:szCs w:val="16"/>
        </w:rPr>
      </w:pPr>
      <w:r>
        <w:rPr>
          <w:rFonts w:ascii="ArialMT" w:hAnsi="ArialMT" w:cs="ArialMT"/>
          <w:b/>
          <w:bCs/>
          <w:sz w:val="16"/>
          <w:szCs w:val="16"/>
        </w:rPr>
        <w:t>ПОРЯДОК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16"/>
          <w:szCs w:val="16"/>
        </w:rPr>
      </w:pPr>
      <w:r>
        <w:rPr>
          <w:rFonts w:ascii="ArialMT" w:hAnsi="ArialMT" w:cs="ArialMT"/>
          <w:b/>
          <w:bCs/>
          <w:sz w:val="16"/>
          <w:szCs w:val="16"/>
        </w:rPr>
        <w:t>ОКАЗАНИЯ</w:t>
      </w:r>
      <w:r>
        <w:rPr>
          <w:rFonts w:ascii="ArialMT" w:hAnsi="ArialMT" w:cs="Arial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b/>
          <w:bCs/>
          <w:sz w:val="16"/>
          <w:szCs w:val="16"/>
        </w:rPr>
        <w:t>МЕДИЦИНСКОЙ</w:t>
      </w:r>
      <w:r>
        <w:rPr>
          <w:rFonts w:ascii="ArialMT" w:hAnsi="ArialMT" w:cs="Arial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b/>
          <w:bCs/>
          <w:sz w:val="16"/>
          <w:szCs w:val="16"/>
        </w:rPr>
        <w:t>ПОМОЩИ</w:t>
      </w:r>
      <w:r>
        <w:rPr>
          <w:rFonts w:ascii="ArialMT" w:hAnsi="ArialMT" w:cs="Arial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b/>
          <w:bCs/>
          <w:sz w:val="16"/>
          <w:szCs w:val="16"/>
        </w:rPr>
        <w:t>НАСЕЛЕНИЮ</w:t>
      </w:r>
      <w:r>
        <w:rPr>
          <w:rFonts w:ascii="ArialMT" w:hAnsi="ArialMT" w:cs="Arial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b/>
          <w:bCs/>
          <w:sz w:val="16"/>
          <w:szCs w:val="16"/>
        </w:rPr>
        <w:t>ПО</w:t>
      </w:r>
      <w:r>
        <w:rPr>
          <w:rFonts w:ascii="ArialMT" w:hAnsi="ArialMT" w:cs="Arial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b/>
          <w:bCs/>
          <w:sz w:val="16"/>
          <w:szCs w:val="16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16"/>
          <w:szCs w:val="16"/>
        </w:rPr>
      </w:pPr>
      <w:r>
        <w:rPr>
          <w:rFonts w:ascii="ArialMT" w:hAnsi="ArialMT" w:cs="ArialMT"/>
          <w:b/>
          <w:bCs/>
          <w:sz w:val="16"/>
          <w:szCs w:val="16"/>
        </w:rPr>
        <w:t>"</w:t>
      </w:r>
      <w:r>
        <w:rPr>
          <w:rFonts w:ascii="ArialMT" w:hAnsi="ArialMT" w:cs="ArialMT"/>
          <w:b/>
          <w:bCs/>
          <w:sz w:val="16"/>
          <w:szCs w:val="16"/>
        </w:rPr>
        <w:t>ТРАВМАТОЛОГИЯ</w:t>
      </w:r>
      <w:r>
        <w:rPr>
          <w:rFonts w:ascii="ArialMT" w:hAnsi="ArialMT" w:cs="Arial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b/>
          <w:bCs/>
          <w:sz w:val="16"/>
          <w:szCs w:val="16"/>
        </w:rPr>
        <w:t>И</w:t>
      </w:r>
      <w:r>
        <w:rPr>
          <w:rFonts w:ascii="ArialMT" w:hAnsi="ArialMT" w:cs="Arial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b/>
          <w:bCs/>
          <w:sz w:val="16"/>
          <w:szCs w:val="16"/>
        </w:rPr>
        <w:t>ОРТОПЕДИЯ</w:t>
      </w:r>
      <w:r>
        <w:rPr>
          <w:rFonts w:ascii="ArialMT" w:hAnsi="ArialMT" w:cs="ArialMT"/>
          <w:b/>
          <w:bCs/>
          <w:sz w:val="16"/>
          <w:szCs w:val="16"/>
        </w:rPr>
        <w:t>"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1. </w:t>
      </w:r>
      <w:r>
        <w:rPr>
          <w:rFonts w:ascii="ArialMT" w:hAnsi="ArialMT" w:cs="ArialMT"/>
          <w:sz w:val="20"/>
          <w:szCs w:val="20"/>
        </w:rPr>
        <w:t>Настоящий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Порядок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устанавливает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правила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</w:t>
      </w:r>
      <w:r>
        <w:rPr>
          <w:rFonts w:ascii="ArialMT" w:hAnsi="ArialMT" w:cs="ArialMT"/>
          <w:sz w:val="20"/>
          <w:szCs w:val="20"/>
        </w:rPr>
        <w:t>ым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взрослым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детям</w:t>
      </w:r>
      <w:r>
        <w:rPr>
          <w:rFonts w:ascii="ArialMT" w:hAnsi="ArialMT" w:cs="ArialMT"/>
          <w:sz w:val="20"/>
          <w:szCs w:val="20"/>
        </w:rPr>
        <w:t xml:space="preserve">)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организациях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далее</w:t>
      </w:r>
      <w:r>
        <w:rPr>
          <w:rFonts w:ascii="ArialMT" w:hAnsi="ArialMT" w:cs="ArialMT"/>
          <w:sz w:val="20"/>
          <w:szCs w:val="20"/>
        </w:rPr>
        <w:t xml:space="preserve"> - </w:t>
      </w:r>
      <w:r>
        <w:rPr>
          <w:rFonts w:ascii="ArialMT" w:hAnsi="ArialMT" w:cs="ArialMT"/>
          <w:sz w:val="20"/>
          <w:szCs w:val="20"/>
        </w:rPr>
        <w:t>медицинская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>).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2. </w:t>
      </w:r>
      <w:r>
        <w:rPr>
          <w:rFonts w:ascii="ArialMT" w:hAnsi="ArialMT" w:cs="ArialMT"/>
          <w:sz w:val="20"/>
          <w:szCs w:val="20"/>
        </w:rPr>
        <w:t>Медицинская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оказывается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виде</w:t>
      </w:r>
      <w:r>
        <w:rPr>
          <w:rFonts w:ascii="ArialMT" w:hAnsi="ArialMT" w:cs="ArialMT"/>
          <w:sz w:val="20"/>
          <w:szCs w:val="20"/>
        </w:rPr>
        <w:t>: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первичной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санитарной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скорой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числе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скорой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специализированной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</w:t>
      </w:r>
      <w:r>
        <w:rPr>
          <w:rFonts w:ascii="ArialMT" w:hAnsi="ArialMT" w:cs="ArialMT"/>
          <w:sz w:val="20"/>
          <w:szCs w:val="20"/>
        </w:rPr>
        <w:t>омощи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специализированной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числе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высокотехнологичной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3. </w:t>
      </w:r>
      <w:r>
        <w:rPr>
          <w:rFonts w:ascii="ArialMT" w:hAnsi="ArialMT" w:cs="ArialMT"/>
          <w:sz w:val="20"/>
          <w:szCs w:val="20"/>
        </w:rPr>
        <w:t>Медицинская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может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оказываться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следующих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условиях</w:t>
      </w:r>
      <w:r>
        <w:rPr>
          <w:rFonts w:ascii="ArialMT" w:hAnsi="ArialMT" w:cs="ArialMT"/>
          <w:sz w:val="20"/>
          <w:szCs w:val="20"/>
        </w:rPr>
        <w:t>: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амбулаторно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условиях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не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предусматривающих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круглосуточное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наблюдение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лечение</w:t>
      </w:r>
      <w:r>
        <w:rPr>
          <w:rFonts w:ascii="ArialMT" w:hAnsi="ArialMT" w:cs="ArialMT"/>
          <w:sz w:val="20"/>
          <w:szCs w:val="20"/>
        </w:rPr>
        <w:t>);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дневном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</w:t>
      </w:r>
      <w:r>
        <w:rPr>
          <w:rFonts w:ascii="ArialMT" w:hAnsi="ArialMT" w:cs="ArialMT"/>
          <w:sz w:val="20"/>
          <w:szCs w:val="20"/>
        </w:rPr>
        <w:t>ре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условиях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предусматривающих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наблюдение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дневное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время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не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требующих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круглосуточного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наблюдения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лечения</w:t>
      </w:r>
      <w:r>
        <w:rPr>
          <w:rFonts w:ascii="ArialMT" w:hAnsi="ArialMT" w:cs="ArialMT"/>
          <w:sz w:val="20"/>
          <w:szCs w:val="20"/>
        </w:rPr>
        <w:t>);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стационарно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условиях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обеспечивающих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круглосуточное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наблюдение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лечение</w:t>
      </w:r>
      <w:r>
        <w:rPr>
          <w:rFonts w:ascii="ArialMT" w:hAnsi="ArialMT" w:cs="ArialMT"/>
          <w:sz w:val="20"/>
          <w:szCs w:val="20"/>
        </w:rPr>
        <w:t>).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 xml:space="preserve">4. </w:t>
      </w:r>
      <w:r>
        <w:rPr>
          <w:rFonts w:ascii="ArialMT" w:hAnsi="ArialMT" w:cs="ArialMT"/>
          <w:sz w:val="20"/>
          <w:szCs w:val="20"/>
        </w:rPr>
        <w:t>Первичная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</w:t>
      </w:r>
      <w:r>
        <w:rPr>
          <w:rFonts w:ascii="ArialMT" w:hAnsi="ArialMT" w:cs="ArialMT"/>
          <w:sz w:val="20"/>
          <w:szCs w:val="20"/>
        </w:rPr>
        <w:t>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санитарная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предусматривает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мероприятия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профилактике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диагностике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лечению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реабилитации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формированию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здорового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образа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жизни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5. </w:t>
      </w:r>
      <w:r>
        <w:rPr>
          <w:rFonts w:ascii="ArialMT" w:hAnsi="ArialMT" w:cs="ArialMT"/>
          <w:sz w:val="20"/>
          <w:szCs w:val="20"/>
        </w:rPr>
        <w:t>Первичная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санитарная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включает</w:t>
      </w:r>
      <w:r>
        <w:rPr>
          <w:rFonts w:ascii="ArialMT" w:hAnsi="ArialMT" w:cs="ArialMT"/>
          <w:sz w:val="20"/>
          <w:szCs w:val="20"/>
        </w:rPr>
        <w:t>: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первичную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дов</w:t>
      </w:r>
      <w:r>
        <w:rPr>
          <w:rFonts w:ascii="ArialMT" w:hAnsi="ArialMT" w:cs="ArialMT"/>
          <w:sz w:val="20"/>
          <w:szCs w:val="20"/>
        </w:rPr>
        <w:t>рачебную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санитарную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первичную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врачебную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санитарную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первичную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специализированную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санитарную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Первичная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санитарная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оказывается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амбулаторных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условиях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условиях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дневного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стационара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Первичная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довра</w:t>
      </w:r>
      <w:r>
        <w:rPr>
          <w:rFonts w:ascii="ArialMT" w:hAnsi="ArialMT" w:cs="ArialMT"/>
          <w:sz w:val="20"/>
          <w:szCs w:val="20"/>
        </w:rPr>
        <w:t>чебная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санитарная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оказывается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фельдшером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Первичная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врачебная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санитарная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оказывается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врачом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терапевтом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участковым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врачом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общей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практики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семейным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врачом</w:t>
      </w:r>
      <w:r>
        <w:rPr>
          <w:rFonts w:ascii="ArialMT" w:hAnsi="ArialMT" w:cs="ArialMT"/>
          <w:sz w:val="20"/>
          <w:szCs w:val="20"/>
        </w:rPr>
        <w:t>).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наличии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показаний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не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треб</w:t>
      </w:r>
      <w:r>
        <w:rPr>
          <w:rFonts w:ascii="ArialMT" w:hAnsi="ArialMT" w:cs="ArialMT"/>
          <w:sz w:val="20"/>
          <w:szCs w:val="20"/>
        </w:rPr>
        <w:t>ующей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ее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условиях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врач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терапевт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участковый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врачи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общей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практики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семейные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врачи</w:t>
      </w:r>
      <w:r>
        <w:rPr>
          <w:rFonts w:ascii="ArialMT" w:hAnsi="ArialMT" w:cs="ArialMT"/>
          <w:sz w:val="20"/>
          <w:szCs w:val="20"/>
        </w:rPr>
        <w:t xml:space="preserve">), </w:t>
      </w:r>
      <w:r>
        <w:rPr>
          <w:rFonts w:ascii="ArialMT" w:hAnsi="ArialMT" w:cs="ArialMT"/>
          <w:sz w:val="20"/>
          <w:szCs w:val="20"/>
        </w:rPr>
        <w:t>фельдшеры</w:t>
      </w:r>
      <w:r>
        <w:rPr>
          <w:rFonts w:ascii="ArialMT" w:hAnsi="ArialMT" w:cs="ArialMT"/>
          <w:sz w:val="20"/>
          <w:szCs w:val="20"/>
        </w:rPr>
        <w:t xml:space="preserve">) </w:t>
      </w:r>
      <w:r>
        <w:rPr>
          <w:rFonts w:ascii="ArialMT" w:hAnsi="ArialMT" w:cs="ArialMT"/>
          <w:sz w:val="20"/>
          <w:szCs w:val="20"/>
        </w:rPr>
        <w:t>или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хирург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направляет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первичной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специализированной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санитарной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Первичная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специализированная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санитарная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оказывается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врачом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травматологом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ортопедом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случае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его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отсутствия</w:t>
      </w:r>
      <w:r>
        <w:rPr>
          <w:rFonts w:ascii="ArialMT" w:hAnsi="ArialMT" w:cs="ArialMT"/>
          <w:sz w:val="20"/>
          <w:szCs w:val="20"/>
        </w:rPr>
        <w:t xml:space="preserve"> - </w:t>
      </w:r>
      <w:r>
        <w:rPr>
          <w:rFonts w:ascii="ArialMT" w:hAnsi="ArialMT" w:cs="ArialMT"/>
          <w:sz w:val="20"/>
          <w:szCs w:val="20"/>
        </w:rPr>
        <w:t>врачом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хирургом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самостоятельном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обращении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острыми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</w:t>
      </w:r>
      <w:r>
        <w:rPr>
          <w:rFonts w:ascii="ArialMT" w:hAnsi="ArialMT" w:cs="ArialMT"/>
          <w:sz w:val="20"/>
          <w:szCs w:val="20"/>
        </w:rPr>
        <w:t>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неотложной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травматолог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ортопед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оказывает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неотложную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основе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стандартов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случае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отсутствия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первичная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специализированная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санитарная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оказывается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хирургических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кабинетах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выявлении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онкологического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травматологического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или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ортопедического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наблюдение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больного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не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требующего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комбинированного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или</w:t>
      </w:r>
      <w:r>
        <w:rPr>
          <w:rFonts w:ascii="ArialMT" w:hAnsi="ArialMT" w:cs="ArialMT"/>
          <w:sz w:val="20"/>
          <w:szCs w:val="20"/>
        </w:rPr>
        <w:t xml:space="preserve">) </w:t>
      </w:r>
      <w:r>
        <w:rPr>
          <w:rFonts w:ascii="ArialMT" w:hAnsi="ArialMT" w:cs="ArialMT"/>
          <w:sz w:val="20"/>
          <w:szCs w:val="20"/>
        </w:rPr>
        <w:t>сочетанного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</w:t>
      </w:r>
      <w:r>
        <w:rPr>
          <w:rFonts w:ascii="ArialMT" w:hAnsi="ArialMT" w:cs="ArialMT"/>
          <w:sz w:val="20"/>
          <w:szCs w:val="20"/>
        </w:rPr>
        <w:t>ечения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осуществляется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врачом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травматологом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ортопедом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прошедшим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профессиональную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переподготовку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специальности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онкология</w:t>
      </w:r>
      <w:r>
        <w:rPr>
          <w:rFonts w:ascii="ArialMT" w:hAnsi="ArialMT" w:cs="ArialMT"/>
          <w:sz w:val="20"/>
          <w:szCs w:val="20"/>
        </w:rPr>
        <w:t>".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невозможности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рамках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первичной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санитарной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наличии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показаний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направляется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организацию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оказывающую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специализированную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6. </w:t>
      </w:r>
      <w:r>
        <w:rPr>
          <w:rFonts w:ascii="ArialMT" w:hAnsi="ArialMT" w:cs="ArialMT"/>
          <w:sz w:val="20"/>
          <w:szCs w:val="20"/>
        </w:rPr>
        <w:t>Скорая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числе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скорая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специализированная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медицинская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больным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требующим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срочного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вмешательства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оказывается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фельдшерскими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выездными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бри</w:t>
      </w:r>
      <w:r>
        <w:rPr>
          <w:rFonts w:ascii="ArialMT" w:hAnsi="ArialMT" w:cs="ArialMT"/>
          <w:sz w:val="20"/>
          <w:szCs w:val="20"/>
        </w:rPr>
        <w:t>гадами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скорой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врачебными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выездными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бригадами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скорой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специализированными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выездными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бригадами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скорой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травматологического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ортопедического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соответствии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</w:t>
      </w:r>
      <w:r>
        <w:rPr>
          <w:rFonts w:ascii="ArialMT" w:hAnsi="ArialMT" w:cs="ArialMT"/>
          <w:sz w:val="20"/>
          <w:szCs w:val="20"/>
        </w:rPr>
        <w:t>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социального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развития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2004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179 "</w:t>
      </w:r>
      <w:r>
        <w:rPr>
          <w:rFonts w:ascii="ArialMT" w:hAnsi="ArialMT" w:cs="ArialMT"/>
          <w:sz w:val="20"/>
          <w:szCs w:val="20"/>
        </w:rPr>
        <w:t>Об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утверждении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скорой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>" (</w:t>
      </w:r>
      <w:r>
        <w:rPr>
          <w:rFonts w:ascii="ArialMT" w:hAnsi="ArialMT" w:cs="ArialMT"/>
          <w:sz w:val="20"/>
          <w:szCs w:val="20"/>
        </w:rPr>
        <w:t>зарегистрирован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юстиции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23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2004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 xml:space="preserve">., </w:t>
      </w:r>
      <w:r>
        <w:rPr>
          <w:rFonts w:ascii="ArialMT" w:hAnsi="ArialMT" w:cs="ArialMT"/>
          <w:sz w:val="20"/>
          <w:szCs w:val="20"/>
        </w:rPr>
        <w:t>регистрационный</w:t>
      </w:r>
      <w:r>
        <w:rPr>
          <w:rFonts w:ascii="ArialMT" w:hAnsi="ArialMT" w:cs="ArialMT"/>
          <w:sz w:val="20"/>
          <w:szCs w:val="20"/>
        </w:rPr>
        <w:t xml:space="preserve"> N 6136),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изменениями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вне</w:t>
      </w:r>
      <w:r>
        <w:rPr>
          <w:rFonts w:ascii="ArialMT" w:hAnsi="ArialMT" w:cs="ArialMT"/>
          <w:sz w:val="20"/>
          <w:szCs w:val="20"/>
        </w:rPr>
        <w:t>сенными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приказами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социального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развития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2 </w:t>
      </w:r>
      <w:r>
        <w:rPr>
          <w:rFonts w:ascii="ArialMT" w:hAnsi="ArialMT" w:cs="ArialMT"/>
          <w:sz w:val="20"/>
          <w:szCs w:val="20"/>
        </w:rPr>
        <w:t>августа</w:t>
      </w:r>
      <w:r>
        <w:rPr>
          <w:rFonts w:ascii="ArialMT" w:hAnsi="ArialMT" w:cs="ArialMT"/>
          <w:sz w:val="20"/>
          <w:szCs w:val="20"/>
        </w:rPr>
        <w:t xml:space="preserve"> 2010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586</w:t>
      </w:r>
      <w:r>
        <w:rPr>
          <w:rFonts w:ascii="ArialMT" w:hAnsi="ArialMT" w:cs="ArialMT"/>
          <w:sz w:val="20"/>
          <w:szCs w:val="20"/>
        </w:rPr>
        <w:t>н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зарегистрирован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юстиции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30 </w:t>
      </w:r>
      <w:r>
        <w:rPr>
          <w:rFonts w:ascii="ArialMT" w:hAnsi="ArialMT" w:cs="ArialMT"/>
          <w:sz w:val="20"/>
          <w:szCs w:val="20"/>
        </w:rPr>
        <w:t>августа</w:t>
      </w:r>
      <w:r>
        <w:rPr>
          <w:rFonts w:ascii="ArialMT" w:hAnsi="ArialMT" w:cs="ArialMT"/>
          <w:sz w:val="20"/>
          <w:szCs w:val="20"/>
        </w:rPr>
        <w:t xml:space="preserve"> 2010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 xml:space="preserve">., </w:t>
      </w:r>
      <w:r>
        <w:rPr>
          <w:rFonts w:ascii="ArialMT" w:hAnsi="ArialMT" w:cs="ArialMT"/>
          <w:sz w:val="20"/>
          <w:szCs w:val="20"/>
        </w:rPr>
        <w:t>регистрационный</w:t>
      </w:r>
      <w:r>
        <w:rPr>
          <w:rFonts w:ascii="ArialMT" w:hAnsi="ArialMT" w:cs="ArialMT"/>
          <w:sz w:val="20"/>
          <w:szCs w:val="20"/>
        </w:rPr>
        <w:t xml:space="preserve"> N 18289),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15 </w:t>
      </w:r>
      <w:r>
        <w:rPr>
          <w:rFonts w:ascii="ArialMT" w:hAnsi="ArialMT" w:cs="ArialMT"/>
          <w:sz w:val="20"/>
          <w:szCs w:val="20"/>
        </w:rPr>
        <w:t>марта</w:t>
      </w:r>
      <w:r>
        <w:rPr>
          <w:rFonts w:ascii="ArialMT" w:hAnsi="ArialMT" w:cs="ArialMT"/>
          <w:sz w:val="20"/>
          <w:szCs w:val="20"/>
        </w:rPr>
        <w:t xml:space="preserve"> 2011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202</w:t>
      </w:r>
      <w:r>
        <w:rPr>
          <w:rFonts w:ascii="ArialMT" w:hAnsi="ArialMT" w:cs="ArialMT"/>
          <w:sz w:val="20"/>
          <w:szCs w:val="20"/>
        </w:rPr>
        <w:t>н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зар</w:t>
      </w:r>
      <w:r>
        <w:rPr>
          <w:rFonts w:ascii="ArialMT" w:hAnsi="ArialMT" w:cs="ArialMT"/>
          <w:sz w:val="20"/>
          <w:szCs w:val="20"/>
        </w:rPr>
        <w:t>егистрирован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юстиции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4 </w:t>
      </w:r>
      <w:r>
        <w:rPr>
          <w:rFonts w:ascii="ArialMT" w:hAnsi="ArialMT" w:cs="ArialMT"/>
          <w:sz w:val="20"/>
          <w:szCs w:val="20"/>
        </w:rPr>
        <w:t>апреля</w:t>
      </w:r>
      <w:r>
        <w:rPr>
          <w:rFonts w:ascii="ArialMT" w:hAnsi="ArialMT" w:cs="ArialMT"/>
          <w:sz w:val="20"/>
          <w:szCs w:val="20"/>
        </w:rPr>
        <w:t xml:space="preserve"> 2011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 xml:space="preserve">., </w:t>
      </w:r>
      <w:r>
        <w:rPr>
          <w:rFonts w:ascii="ArialMT" w:hAnsi="ArialMT" w:cs="ArialMT"/>
          <w:sz w:val="20"/>
          <w:szCs w:val="20"/>
        </w:rPr>
        <w:t>регистрационный</w:t>
      </w:r>
      <w:r>
        <w:rPr>
          <w:rFonts w:ascii="ArialMT" w:hAnsi="ArialMT" w:cs="ArialMT"/>
          <w:sz w:val="20"/>
          <w:szCs w:val="20"/>
        </w:rPr>
        <w:t xml:space="preserve"> N 20390)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30 </w:t>
      </w:r>
      <w:r>
        <w:rPr>
          <w:rFonts w:ascii="ArialMT" w:hAnsi="ArialMT" w:cs="ArialMT"/>
          <w:sz w:val="20"/>
          <w:szCs w:val="20"/>
        </w:rPr>
        <w:t>января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65</w:t>
      </w:r>
      <w:r>
        <w:rPr>
          <w:rFonts w:ascii="ArialMT" w:hAnsi="ArialMT" w:cs="ArialMT"/>
          <w:sz w:val="20"/>
          <w:szCs w:val="20"/>
        </w:rPr>
        <w:t>н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зарегистрирован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юстиции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14 </w:t>
      </w:r>
      <w:r>
        <w:rPr>
          <w:rFonts w:ascii="ArialMT" w:hAnsi="ArialMT" w:cs="ArialMT"/>
          <w:sz w:val="20"/>
          <w:szCs w:val="20"/>
        </w:rPr>
        <w:t>марта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 xml:space="preserve">., </w:t>
      </w:r>
      <w:r>
        <w:rPr>
          <w:rFonts w:ascii="ArialMT" w:hAnsi="ArialMT" w:cs="ArialMT"/>
          <w:sz w:val="20"/>
          <w:szCs w:val="20"/>
        </w:rPr>
        <w:t>регистрационный</w:t>
      </w:r>
      <w:r>
        <w:rPr>
          <w:rFonts w:ascii="ArialMT" w:hAnsi="ArialMT" w:cs="ArialMT"/>
          <w:sz w:val="20"/>
          <w:szCs w:val="20"/>
        </w:rPr>
        <w:t xml:space="preserve"> N 23472).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7. 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скорой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</w:t>
      </w:r>
      <w:r>
        <w:rPr>
          <w:rFonts w:ascii="ArialMT" w:hAnsi="ArialMT" w:cs="ArialMT"/>
          <w:sz w:val="20"/>
          <w:szCs w:val="20"/>
        </w:rPr>
        <w:t>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случае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необходимости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осуществляется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эвакуация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которая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включает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себя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санитарно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авиационную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санитарную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эвакуацию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8. </w:t>
      </w:r>
      <w:r>
        <w:rPr>
          <w:rFonts w:ascii="ArialMT" w:hAnsi="ArialMT" w:cs="ArialMT"/>
          <w:sz w:val="20"/>
          <w:szCs w:val="20"/>
        </w:rPr>
        <w:t>Скорая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числе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скорая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специализированная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медицинская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оказывается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экстренной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неотложной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форме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вне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также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амбулаторных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условиях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9. </w:t>
      </w:r>
      <w:r>
        <w:rPr>
          <w:rFonts w:ascii="ArialMT" w:hAnsi="ArialMT" w:cs="ArialMT"/>
          <w:sz w:val="20"/>
          <w:szCs w:val="20"/>
        </w:rPr>
        <w:t>Бригада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скорой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доставляет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угрожающими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жизни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состояниями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оказывающие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круглосуточную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 </w:t>
      </w:r>
      <w:r>
        <w:rPr>
          <w:rFonts w:ascii="ArialMT" w:hAnsi="ArialMT" w:cs="ArialMT"/>
          <w:sz w:val="20"/>
          <w:szCs w:val="20"/>
        </w:rPr>
        <w:t>или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хирургия</w:t>
      </w:r>
      <w:r>
        <w:rPr>
          <w:rFonts w:ascii="ArialMT" w:hAnsi="ArialMT" w:cs="ArialMT"/>
          <w:sz w:val="20"/>
          <w:szCs w:val="20"/>
        </w:rPr>
        <w:t>", "</w:t>
      </w:r>
      <w:r>
        <w:rPr>
          <w:rFonts w:ascii="ArialMT" w:hAnsi="ArialMT" w:cs="ArialMT"/>
          <w:sz w:val="20"/>
          <w:szCs w:val="20"/>
        </w:rPr>
        <w:t>анестезиология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реанимация</w:t>
      </w:r>
      <w:r>
        <w:rPr>
          <w:rFonts w:ascii="ArialMT" w:hAnsi="ArialMT" w:cs="ArialMT"/>
          <w:sz w:val="20"/>
          <w:szCs w:val="20"/>
        </w:rPr>
        <w:t>".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10. 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наличии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показаний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после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устранения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угрожающих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жизни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состояний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lastRenderedPageBreak/>
        <w:t>переводятся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или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хирургическое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</w:t>
      </w:r>
      <w:r>
        <w:rPr>
          <w:rFonts w:ascii="ArialMT" w:hAnsi="ArialMT" w:cs="ArialMT"/>
          <w:sz w:val="20"/>
          <w:szCs w:val="20"/>
        </w:rPr>
        <w:t>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специализированной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11. </w:t>
      </w:r>
      <w:r>
        <w:rPr>
          <w:rFonts w:ascii="ArialMT" w:hAnsi="ArialMT" w:cs="ArialMT"/>
          <w:sz w:val="20"/>
          <w:szCs w:val="20"/>
        </w:rPr>
        <w:t>Специализированная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числе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высокотехнологичная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медицинская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оказывается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врачами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травматологами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ортопедами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условиях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условиях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дневного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стационара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также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хирург</w:t>
      </w:r>
      <w:r>
        <w:rPr>
          <w:rFonts w:ascii="ArialMT" w:hAnsi="ArialMT" w:cs="ArialMT"/>
          <w:sz w:val="20"/>
          <w:szCs w:val="20"/>
        </w:rPr>
        <w:t>ическом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имеющем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своем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составе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ортопедические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койки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включает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себя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профилактику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диагностику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лечение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состояний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требующих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использования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методов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сложных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технологий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также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</w:t>
      </w:r>
      <w:r>
        <w:rPr>
          <w:rFonts w:ascii="ArialMT" w:hAnsi="ArialMT" w:cs="ArialMT"/>
          <w:sz w:val="20"/>
          <w:szCs w:val="20"/>
        </w:rPr>
        <w:t>абилитацию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12. 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наличии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показаний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проводят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привлечением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врачей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специалистов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специальностям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предусмотренным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Номенклатурой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специальностей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специалистов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высшим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послевузовским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фармацевтическим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образованием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сфере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утвержденной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социального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развития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23 </w:t>
      </w:r>
      <w:r>
        <w:rPr>
          <w:rFonts w:ascii="ArialMT" w:hAnsi="ArialMT" w:cs="ArialMT"/>
          <w:sz w:val="20"/>
          <w:szCs w:val="20"/>
        </w:rPr>
        <w:t>апреля</w:t>
      </w:r>
      <w:r>
        <w:rPr>
          <w:rFonts w:ascii="ArialMT" w:hAnsi="ArialMT" w:cs="ArialMT"/>
          <w:sz w:val="20"/>
          <w:szCs w:val="20"/>
        </w:rPr>
        <w:t xml:space="preserve"> 2009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210</w:t>
      </w:r>
      <w:r>
        <w:rPr>
          <w:rFonts w:ascii="ArialMT" w:hAnsi="ArialMT" w:cs="ArialMT"/>
          <w:sz w:val="20"/>
          <w:szCs w:val="20"/>
        </w:rPr>
        <w:t>н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зарегистрирован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юстиции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5 </w:t>
      </w:r>
      <w:r>
        <w:rPr>
          <w:rFonts w:ascii="ArialMT" w:hAnsi="ArialMT" w:cs="ArialMT"/>
          <w:sz w:val="20"/>
          <w:szCs w:val="20"/>
        </w:rPr>
        <w:t>июня</w:t>
      </w:r>
      <w:r>
        <w:rPr>
          <w:rFonts w:ascii="ArialMT" w:hAnsi="ArialMT" w:cs="ArialMT"/>
          <w:sz w:val="20"/>
          <w:szCs w:val="20"/>
        </w:rPr>
        <w:t xml:space="preserve"> 2009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 xml:space="preserve">., </w:t>
      </w:r>
      <w:r>
        <w:rPr>
          <w:rFonts w:ascii="ArialMT" w:hAnsi="ArialMT" w:cs="ArialMT"/>
          <w:sz w:val="20"/>
          <w:szCs w:val="20"/>
        </w:rPr>
        <w:t>регистрационный</w:t>
      </w:r>
      <w:r>
        <w:rPr>
          <w:rFonts w:ascii="ArialMT" w:hAnsi="ArialMT" w:cs="ArialMT"/>
          <w:sz w:val="20"/>
          <w:szCs w:val="20"/>
        </w:rPr>
        <w:t xml:space="preserve"> N </w:t>
      </w:r>
      <w:r>
        <w:rPr>
          <w:rFonts w:ascii="ArialMT" w:hAnsi="ArialMT" w:cs="ArialMT"/>
          <w:sz w:val="20"/>
          <w:szCs w:val="20"/>
        </w:rPr>
        <w:t xml:space="preserve">14032),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изменениями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внесенными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социального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развития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9 </w:t>
      </w:r>
      <w:r>
        <w:rPr>
          <w:rFonts w:ascii="ArialMT" w:hAnsi="ArialMT" w:cs="ArialMT"/>
          <w:sz w:val="20"/>
          <w:szCs w:val="20"/>
        </w:rPr>
        <w:t>февраля</w:t>
      </w:r>
      <w:r>
        <w:rPr>
          <w:rFonts w:ascii="ArialMT" w:hAnsi="ArialMT" w:cs="ArialMT"/>
          <w:sz w:val="20"/>
          <w:szCs w:val="20"/>
        </w:rPr>
        <w:t xml:space="preserve"> 2011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94</w:t>
      </w:r>
      <w:r>
        <w:rPr>
          <w:rFonts w:ascii="ArialMT" w:hAnsi="ArialMT" w:cs="ArialMT"/>
          <w:sz w:val="20"/>
          <w:szCs w:val="20"/>
        </w:rPr>
        <w:t>н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зарегистрирован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юстиции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16 </w:t>
      </w:r>
      <w:r>
        <w:rPr>
          <w:rFonts w:ascii="ArialMT" w:hAnsi="ArialMT" w:cs="ArialMT"/>
          <w:sz w:val="20"/>
          <w:szCs w:val="20"/>
        </w:rPr>
        <w:t>марта</w:t>
      </w:r>
      <w:r>
        <w:rPr>
          <w:rFonts w:ascii="ArialMT" w:hAnsi="ArialMT" w:cs="ArialMT"/>
          <w:sz w:val="20"/>
          <w:szCs w:val="20"/>
        </w:rPr>
        <w:t xml:space="preserve"> 2011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 xml:space="preserve">., </w:t>
      </w:r>
      <w:r>
        <w:rPr>
          <w:rFonts w:ascii="ArialMT" w:hAnsi="ArialMT" w:cs="ArialMT"/>
          <w:sz w:val="20"/>
          <w:szCs w:val="20"/>
        </w:rPr>
        <w:t>регистрационный</w:t>
      </w:r>
      <w:r>
        <w:rPr>
          <w:rFonts w:ascii="ArialMT" w:hAnsi="ArialMT" w:cs="ArialMT"/>
          <w:sz w:val="20"/>
          <w:szCs w:val="20"/>
        </w:rPr>
        <w:t xml:space="preserve"> N 20144).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13. </w:t>
      </w:r>
      <w:r>
        <w:rPr>
          <w:rFonts w:ascii="ArialMT" w:hAnsi="ArialMT" w:cs="ArialMT"/>
          <w:sz w:val="20"/>
          <w:szCs w:val="20"/>
        </w:rPr>
        <w:t>Плано</w:t>
      </w:r>
      <w:r>
        <w:rPr>
          <w:rFonts w:ascii="ArialMT" w:hAnsi="ArialMT" w:cs="ArialMT"/>
          <w:sz w:val="20"/>
          <w:szCs w:val="20"/>
        </w:rPr>
        <w:t>вая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оказывается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проведении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профилактических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мероприятий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состояниях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не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сопровождающихся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угрозой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жизни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не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требующих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экстренной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неотложной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отсрочка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которой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определенное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время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повлечет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</w:t>
      </w:r>
      <w:r>
        <w:rPr>
          <w:rFonts w:ascii="ArialMT" w:hAnsi="ArialMT" w:cs="ArialMT"/>
          <w:sz w:val="20"/>
          <w:szCs w:val="20"/>
        </w:rPr>
        <w:t>бой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ухудшение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состояния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угрозу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жизни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здоровью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больного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14. </w:t>
      </w:r>
      <w:r>
        <w:rPr>
          <w:rFonts w:ascii="ArialMT" w:hAnsi="ArialMT" w:cs="ArialMT"/>
          <w:sz w:val="20"/>
          <w:szCs w:val="20"/>
        </w:rPr>
        <w:t>Оказание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оказывающей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специализированную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осуществляется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показаниям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самостоятельном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обращении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больного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нап</w:t>
      </w:r>
      <w:r>
        <w:rPr>
          <w:rFonts w:ascii="ArialMT" w:hAnsi="ArialMT" w:cs="ArialMT"/>
          <w:sz w:val="20"/>
          <w:szCs w:val="20"/>
        </w:rPr>
        <w:t>равлению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фельдшера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врача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терапевта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участкового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врача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общей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практики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семейного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врача</w:t>
      </w:r>
      <w:r>
        <w:rPr>
          <w:rFonts w:ascii="ArialMT" w:hAnsi="ArialMT" w:cs="ArialMT"/>
          <w:sz w:val="20"/>
          <w:szCs w:val="20"/>
        </w:rPr>
        <w:t xml:space="preserve">), </w:t>
      </w:r>
      <w:r>
        <w:rPr>
          <w:rFonts w:ascii="ArialMT" w:hAnsi="ArialMT" w:cs="ArialMT"/>
          <w:sz w:val="20"/>
          <w:szCs w:val="20"/>
        </w:rPr>
        <w:t>врача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хирурга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врача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травматолога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ортопеда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оказывающей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первичную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санитарную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также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доставлении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бригадой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скорой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</w:t>
      </w:r>
      <w:r>
        <w:rPr>
          <w:rFonts w:ascii="ArialMT" w:hAnsi="ArialMT" w:cs="ArialMT"/>
          <w:sz w:val="20"/>
          <w:szCs w:val="20"/>
        </w:rPr>
        <w:t>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15. </w:t>
      </w:r>
      <w:r>
        <w:rPr>
          <w:rFonts w:ascii="ArialMT" w:hAnsi="ArialMT" w:cs="ArialMT"/>
          <w:sz w:val="20"/>
          <w:szCs w:val="20"/>
        </w:rPr>
        <w:t>Оказание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специализированной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за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исключением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высокотехнологичной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осуществляется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государственных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организациях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находящихся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ведении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</w:t>
      </w:r>
      <w:r>
        <w:rPr>
          <w:rFonts w:ascii="ArialMT" w:hAnsi="ArialMT" w:cs="ArialMT"/>
          <w:sz w:val="20"/>
          <w:szCs w:val="20"/>
        </w:rPr>
        <w:t>обходимости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установления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окончательного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диагноза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связи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нетипичностью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течения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отсутствии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эффекта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проводимой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терапии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или</w:t>
      </w:r>
      <w:r>
        <w:rPr>
          <w:rFonts w:ascii="ArialMT" w:hAnsi="ArialMT" w:cs="ArialMT"/>
          <w:sz w:val="20"/>
          <w:szCs w:val="20"/>
        </w:rPr>
        <w:t xml:space="preserve">) </w:t>
      </w:r>
      <w:r>
        <w:rPr>
          <w:rFonts w:ascii="ArialMT" w:hAnsi="ArialMT" w:cs="ArialMT"/>
          <w:sz w:val="20"/>
          <w:szCs w:val="20"/>
        </w:rPr>
        <w:t>повторных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курсов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вероятной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эффективности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других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методов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лечения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высоком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риске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хирургического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связи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осложненным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течением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основного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или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наличием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сопутствующих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необходимости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дообследования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диагностически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сложных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случаях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или</w:t>
      </w:r>
      <w:r>
        <w:rPr>
          <w:rFonts w:ascii="ArialMT" w:hAnsi="ArialMT" w:cs="ArialMT"/>
          <w:sz w:val="20"/>
          <w:szCs w:val="20"/>
        </w:rPr>
        <w:t xml:space="preserve">) </w:t>
      </w:r>
      <w:r>
        <w:rPr>
          <w:rFonts w:ascii="ArialMT" w:hAnsi="ArialMT" w:cs="ArialMT"/>
          <w:sz w:val="20"/>
          <w:szCs w:val="20"/>
        </w:rPr>
        <w:t>комплексной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предоперационной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подготовке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осложненными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формами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сопутс</w:t>
      </w:r>
      <w:r>
        <w:rPr>
          <w:rFonts w:ascii="ArialMT" w:hAnsi="ArialMT" w:cs="ArialMT"/>
          <w:sz w:val="20"/>
          <w:szCs w:val="20"/>
        </w:rPr>
        <w:t>твующими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заболеваниями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необходимости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повторной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госпитализации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рекомендации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указанных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государственных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соответствии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направления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граждан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федеральные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государственные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учреждения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>ходящиеся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ведении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социального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развития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специализированной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приведенном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приложении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специализированной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</w:t>
      </w:r>
      <w:r>
        <w:rPr>
          <w:rFonts w:ascii="ArialMT" w:hAnsi="ArialMT" w:cs="ArialMT"/>
          <w:sz w:val="20"/>
          <w:szCs w:val="20"/>
        </w:rPr>
        <w:t>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социального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развития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16 </w:t>
      </w:r>
      <w:r>
        <w:rPr>
          <w:rFonts w:ascii="ArialMT" w:hAnsi="ArialMT" w:cs="ArialMT"/>
          <w:sz w:val="20"/>
          <w:szCs w:val="20"/>
        </w:rPr>
        <w:t>апреля</w:t>
      </w:r>
      <w:r>
        <w:rPr>
          <w:rFonts w:ascii="ArialMT" w:hAnsi="ArialMT" w:cs="ArialMT"/>
          <w:sz w:val="20"/>
          <w:szCs w:val="20"/>
        </w:rPr>
        <w:t xml:space="preserve"> 2010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243</w:t>
      </w:r>
      <w:r>
        <w:rPr>
          <w:rFonts w:ascii="ArialMT" w:hAnsi="ArialMT" w:cs="ArialMT"/>
          <w:sz w:val="20"/>
          <w:szCs w:val="20"/>
        </w:rPr>
        <w:t>н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зарегистрирован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юстиции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12 </w:t>
      </w:r>
      <w:r>
        <w:rPr>
          <w:rFonts w:ascii="ArialMT" w:hAnsi="ArialMT" w:cs="ArialMT"/>
          <w:sz w:val="20"/>
          <w:szCs w:val="20"/>
        </w:rPr>
        <w:t>мая</w:t>
      </w:r>
      <w:r>
        <w:rPr>
          <w:rFonts w:ascii="ArialMT" w:hAnsi="ArialMT" w:cs="ArialMT"/>
          <w:sz w:val="20"/>
          <w:szCs w:val="20"/>
        </w:rPr>
        <w:t xml:space="preserve"> 2010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 xml:space="preserve">., </w:t>
      </w:r>
      <w:r>
        <w:rPr>
          <w:rFonts w:ascii="ArialMT" w:hAnsi="ArialMT" w:cs="ArialMT"/>
          <w:sz w:val="20"/>
          <w:szCs w:val="20"/>
        </w:rPr>
        <w:t>регистрационный</w:t>
      </w:r>
      <w:r>
        <w:rPr>
          <w:rFonts w:ascii="ArialMT" w:hAnsi="ArialMT" w:cs="ArialMT"/>
          <w:sz w:val="20"/>
          <w:szCs w:val="20"/>
        </w:rPr>
        <w:t xml:space="preserve"> N 17175), </w:t>
      </w:r>
      <w:r>
        <w:rPr>
          <w:rFonts w:ascii="ArialMT" w:hAnsi="ArialMT" w:cs="ArialMT"/>
          <w:sz w:val="20"/>
          <w:szCs w:val="20"/>
        </w:rPr>
        <w:t>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также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наличии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>казаний</w:t>
      </w:r>
      <w:r>
        <w:rPr>
          <w:rFonts w:ascii="ArialMT" w:hAnsi="ArialMT" w:cs="ArialMT"/>
          <w:sz w:val="20"/>
          <w:szCs w:val="20"/>
        </w:rPr>
        <w:t xml:space="preserve"> -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государственных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организациях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оказывающих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специализированную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соответствии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направления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граждан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органами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исполнительной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власти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субъектов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сфере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месту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наличии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показаний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утвержденным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социального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развития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5 </w:t>
      </w:r>
      <w:r>
        <w:rPr>
          <w:rFonts w:ascii="ArialMT" w:hAnsi="ArialMT" w:cs="ArialMT"/>
          <w:sz w:val="20"/>
          <w:szCs w:val="20"/>
        </w:rPr>
        <w:t>октября</w:t>
      </w:r>
      <w:r>
        <w:rPr>
          <w:rFonts w:ascii="ArialMT" w:hAnsi="ArialMT" w:cs="ArialMT"/>
          <w:sz w:val="20"/>
          <w:szCs w:val="20"/>
        </w:rPr>
        <w:t xml:space="preserve"> 2005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617 (</w:t>
      </w:r>
      <w:r>
        <w:rPr>
          <w:rFonts w:ascii="ArialMT" w:hAnsi="ArialMT" w:cs="ArialMT"/>
          <w:sz w:val="20"/>
          <w:szCs w:val="20"/>
        </w:rPr>
        <w:t>зарегистрирован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юстиции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27 </w:t>
      </w:r>
      <w:r>
        <w:rPr>
          <w:rFonts w:ascii="ArialMT" w:hAnsi="ArialMT" w:cs="ArialMT"/>
          <w:sz w:val="20"/>
          <w:szCs w:val="20"/>
        </w:rPr>
        <w:t>октября</w:t>
      </w:r>
      <w:r>
        <w:rPr>
          <w:rFonts w:ascii="ArialMT" w:hAnsi="ArialMT" w:cs="ArialMT"/>
          <w:sz w:val="20"/>
          <w:szCs w:val="20"/>
        </w:rPr>
        <w:t xml:space="preserve"> 2005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 xml:space="preserve">., </w:t>
      </w:r>
      <w:r>
        <w:rPr>
          <w:rFonts w:ascii="ArialMT" w:hAnsi="ArialMT" w:cs="ArialMT"/>
          <w:sz w:val="20"/>
          <w:szCs w:val="20"/>
        </w:rPr>
        <w:t>регистраци</w:t>
      </w:r>
      <w:r>
        <w:rPr>
          <w:rFonts w:ascii="ArialMT" w:hAnsi="ArialMT" w:cs="ArialMT"/>
          <w:sz w:val="20"/>
          <w:szCs w:val="20"/>
        </w:rPr>
        <w:t>онный</w:t>
      </w:r>
      <w:r>
        <w:rPr>
          <w:rFonts w:ascii="ArialMT" w:hAnsi="ArialMT" w:cs="ArialMT"/>
          <w:sz w:val="20"/>
          <w:szCs w:val="20"/>
        </w:rPr>
        <w:t xml:space="preserve"> N 7115).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16. </w:t>
      </w:r>
      <w:r>
        <w:rPr>
          <w:rFonts w:ascii="ArialMT" w:hAnsi="ArialMT" w:cs="ArialMT"/>
          <w:sz w:val="20"/>
          <w:szCs w:val="20"/>
        </w:rPr>
        <w:t>Больные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последствиями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наличии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показаний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направляются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проведения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реабилитационных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мероприятий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специализированные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санаторно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курортные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17. </w:t>
      </w:r>
      <w:r>
        <w:rPr>
          <w:rFonts w:ascii="ArialMT" w:hAnsi="ArialMT" w:cs="ArialMT"/>
          <w:sz w:val="20"/>
          <w:szCs w:val="20"/>
        </w:rPr>
        <w:t>Медици</w:t>
      </w:r>
      <w:r>
        <w:rPr>
          <w:rFonts w:ascii="ArialMT" w:hAnsi="ArialMT" w:cs="ArialMT"/>
          <w:sz w:val="20"/>
          <w:szCs w:val="20"/>
        </w:rPr>
        <w:t>нские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оказывающие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осуществляют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свою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деятельность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соответствии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hyperlink r:id="rId6" w:history="1">
        <w:r>
          <w:rPr>
            <w:rFonts w:ascii="ArialMT" w:hAnsi="ArialMT" w:cs="ArialMT"/>
            <w:color w:val="0000FF"/>
            <w:sz w:val="20"/>
            <w:szCs w:val="20"/>
          </w:rPr>
          <w:t>приложениями N 1</w:t>
        </w:r>
      </w:hyperlink>
      <w:r>
        <w:rPr>
          <w:rFonts w:ascii="ArialMT" w:hAnsi="ArialMT" w:cs="ArialMT"/>
          <w:sz w:val="20"/>
          <w:szCs w:val="20"/>
        </w:rPr>
        <w:t xml:space="preserve"> - </w:t>
      </w:r>
      <w:hyperlink r:id="rId7" w:history="1">
        <w:r>
          <w:rPr>
            <w:rFonts w:ascii="ArialMT" w:hAnsi="ArialMT" w:cs="ArialMT"/>
            <w:color w:val="0000FF"/>
            <w:sz w:val="20"/>
            <w:szCs w:val="20"/>
          </w:rPr>
          <w:t>16</w:t>
        </w:r>
      </w:hyperlink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настоящему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Медицинские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структуре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</w:t>
      </w:r>
      <w:r>
        <w:rPr>
          <w:rFonts w:ascii="ArialMT" w:hAnsi="ArialMT" w:cs="ArialMT"/>
          <w:sz w:val="20"/>
          <w:szCs w:val="20"/>
        </w:rPr>
        <w:t>торых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создается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дополнительно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оснащают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операционную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операционный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блок</w:t>
      </w:r>
      <w:r>
        <w:rPr>
          <w:rFonts w:ascii="ArialMT" w:hAnsi="ArialMT" w:cs="ArialMT"/>
          <w:sz w:val="20"/>
          <w:szCs w:val="20"/>
        </w:rPr>
        <w:t xml:space="preserve">), </w:t>
      </w:r>
      <w:r>
        <w:rPr>
          <w:rFonts w:ascii="ArialMT" w:hAnsi="ArialMT" w:cs="ArialMT"/>
          <w:sz w:val="20"/>
          <w:szCs w:val="20"/>
        </w:rPr>
        <w:t>входящую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структуру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соответствии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hyperlink r:id="rId8" w:history="1">
        <w:r>
          <w:rPr>
            <w:rFonts w:ascii="ArialMT" w:hAnsi="ArialMT" w:cs="ArialMT"/>
            <w:color w:val="0000FF"/>
            <w:sz w:val="20"/>
            <w:szCs w:val="20"/>
          </w:rPr>
          <w:t>приложением N 10</w:t>
        </w:r>
      </w:hyperlink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настоящему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</w:t>
      </w:r>
      <w:r>
        <w:rPr>
          <w:rFonts w:ascii="ArialMT" w:hAnsi="ArialMT" w:cs="ArialMT"/>
          <w:sz w:val="20"/>
          <w:szCs w:val="20"/>
        </w:rPr>
        <w:t>иложение</w:t>
      </w:r>
      <w:r>
        <w:rPr>
          <w:rFonts w:ascii="ArialMT" w:hAnsi="ArialMT" w:cs="ArialMT"/>
          <w:sz w:val="20"/>
          <w:szCs w:val="20"/>
        </w:rPr>
        <w:t xml:space="preserve"> N 1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",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12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901</w:t>
      </w:r>
      <w:r>
        <w:rPr>
          <w:rFonts w:ascii="ArialMT" w:hAnsi="ArialMT" w:cs="ArialMT"/>
          <w:sz w:val="20"/>
          <w:szCs w:val="20"/>
        </w:rPr>
        <w:t>н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ПРАВИЛА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ДЕЯТЕЛЬНОСТИ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</w:t>
      </w:r>
      <w:r>
        <w:rPr>
          <w:rFonts w:ascii="ArialMT" w:hAnsi="ArialMT" w:cs="ArialMT"/>
          <w:sz w:val="20"/>
          <w:szCs w:val="20"/>
        </w:rPr>
        <w:t>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1. </w:t>
      </w:r>
      <w:r>
        <w:rPr>
          <w:rFonts w:ascii="ArialMT" w:hAnsi="ArialMT" w:cs="ArialMT"/>
          <w:sz w:val="20"/>
          <w:szCs w:val="20"/>
        </w:rPr>
        <w:t>Настоящие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Правила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устанавливают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порядок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деятельности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который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является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структурным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подразделением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оказывающих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первичную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специализированную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санитарную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2. </w:t>
      </w:r>
      <w:r>
        <w:rPr>
          <w:rFonts w:ascii="ArialMT" w:hAnsi="ArialMT" w:cs="ArialMT"/>
          <w:sz w:val="20"/>
          <w:szCs w:val="20"/>
        </w:rPr>
        <w:t>Кабинет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далее</w:t>
      </w:r>
      <w:r>
        <w:rPr>
          <w:rFonts w:ascii="ArialMT" w:hAnsi="ArialMT" w:cs="ArialMT"/>
          <w:sz w:val="20"/>
          <w:szCs w:val="20"/>
        </w:rPr>
        <w:t xml:space="preserve"> - </w:t>
      </w:r>
      <w:r>
        <w:rPr>
          <w:rFonts w:ascii="ArialMT" w:hAnsi="ArialMT" w:cs="ArialMT"/>
          <w:sz w:val="20"/>
          <w:szCs w:val="20"/>
        </w:rPr>
        <w:t>Кабинет</w:t>
      </w:r>
      <w:r>
        <w:rPr>
          <w:rFonts w:ascii="ArialMT" w:hAnsi="ArialMT" w:cs="ArialMT"/>
          <w:sz w:val="20"/>
          <w:szCs w:val="20"/>
        </w:rPr>
        <w:t xml:space="preserve">) </w:t>
      </w:r>
      <w:r>
        <w:rPr>
          <w:rFonts w:ascii="ArialMT" w:hAnsi="ArialMT" w:cs="ArialMT"/>
          <w:sz w:val="20"/>
          <w:szCs w:val="20"/>
        </w:rPr>
        <w:t>создается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осуществления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консультативной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диагностической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лечебной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3.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должность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врача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травматолога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ортопеда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назначается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специалист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соотв</w:t>
      </w:r>
      <w:r>
        <w:rPr>
          <w:rFonts w:ascii="ArialMT" w:hAnsi="ArialMT" w:cs="ArialMT"/>
          <w:sz w:val="20"/>
          <w:szCs w:val="20"/>
        </w:rPr>
        <w:t>етствующий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Квалификационным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требованиям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специалистам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высшим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послевузовским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фармацевтическим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образованием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сфере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утвержденным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социального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развития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7 </w:t>
      </w:r>
      <w:r>
        <w:rPr>
          <w:rFonts w:ascii="ArialMT" w:hAnsi="ArialMT" w:cs="ArialMT"/>
          <w:sz w:val="20"/>
          <w:szCs w:val="20"/>
        </w:rPr>
        <w:t>июля</w:t>
      </w:r>
      <w:r>
        <w:rPr>
          <w:rFonts w:ascii="ArialMT" w:hAnsi="ArialMT" w:cs="ArialMT"/>
          <w:sz w:val="20"/>
          <w:szCs w:val="20"/>
        </w:rPr>
        <w:t xml:space="preserve"> 2</w:t>
      </w:r>
      <w:r>
        <w:rPr>
          <w:rFonts w:ascii="ArialMT" w:hAnsi="ArialMT" w:cs="ArialMT"/>
          <w:sz w:val="20"/>
          <w:szCs w:val="20"/>
        </w:rPr>
        <w:t xml:space="preserve">009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415</w:t>
      </w:r>
      <w:r>
        <w:rPr>
          <w:rFonts w:ascii="ArialMT" w:hAnsi="ArialMT" w:cs="ArialMT"/>
          <w:sz w:val="20"/>
          <w:szCs w:val="20"/>
        </w:rPr>
        <w:t>н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зарегистрирован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юстиции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9 </w:t>
      </w:r>
      <w:r>
        <w:rPr>
          <w:rFonts w:ascii="ArialMT" w:hAnsi="ArialMT" w:cs="ArialMT"/>
          <w:sz w:val="20"/>
          <w:szCs w:val="20"/>
        </w:rPr>
        <w:t>июля</w:t>
      </w:r>
      <w:r>
        <w:rPr>
          <w:rFonts w:ascii="ArialMT" w:hAnsi="ArialMT" w:cs="ArialMT"/>
          <w:sz w:val="20"/>
          <w:szCs w:val="20"/>
        </w:rPr>
        <w:t xml:space="preserve"> 2009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 xml:space="preserve">., </w:t>
      </w:r>
      <w:r>
        <w:rPr>
          <w:rFonts w:ascii="ArialMT" w:hAnsi="ArialMT" w:cs="ArialMT"/>
          <w:sz w:val="20"/>
          <w:szCs w:val="20"/>
        </w:rPr>
        <w:t>регистрационный</w:t>
      </w:r>
      <w:r>
        <w:rPr>
          <w:rFonts w:ascii="ArialMT" w:hAnsi="ArialMT" w:cs="ArialMT"/>
          <w:sz w:val="20"/>
          <w:szCs w:val="20"/>
        </w:rPr>
        <w:t xml:space="preserve"> N 14292),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изменениями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внесенными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социального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развития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26 </w:t>
      </w:r>
      <w:r>
        <w:rPr>
          <w:rFonts w:ascii="ArialMT" w:hAnsi="ArialMT" w:cs="ArialMT"/>
          <w:sz w:val="20"/>
          <w:szCs w:val="20"/>
        </w:rPr>
        <w:t>декабря</w:t>
      </w:r>
      <w:r>
        <w:rPr>
          <w:rFonts w:ascii="ArialMT" w:hAnsi="ArialMT" w:cs="ArialMT"/>
          <w:sz w:val="20"/>
          <w:szCs w:val="20"/>
        </w:rPr>
        <w:t xml:space="preserve"> 2011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1644</w:t>
      </w:r>
      <w:r>
        <w:rPr>
          <w:rFonts w:ascii="ArialMT" w:hAnsi="ArialMT" w:cs="ArialMT"/>
          <w:sz w:val="20"/>
          <w:szCs w:val="20"/>
        </w:rPr>
        <w:t>н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з</w:t>
      </w:r>
      <w:r>
        <w:rPr>
          <w:rFonts w:ascii="ArialMT" w:hAnsi="ArialMT" w:cs="ArialMT"/>
          <w:sz w:val="20"/>
          <w:szCs w:val="20"/>
        </w:rPr>
        <w:t>арегистрирован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юстиции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18 </w:t>
      </w:r>
      <w:r>
        <w:rPr>
          <w:rFonts w:ascii="ArialMT" w:hAnsi="ArialMT" w:cs="ArialMT"/>
          <w:sz w:val="20"/>
          <w:szCs w:val="20"/>
        </w:rPr>
        <w:t>апреля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 xml:space="preserve">., </w:t>
      </w:r>
      <w:r>
        <w:rPr>
          <w:rFonts w:ascii="ArialMT" w:hAnsi="ArialMT" w:cs="ArialMT"/>
          <w:sz w:val="20"/>
          <w:szCs w:val="20"/>
        </w:rPr>
        <w:t>регистрационный</w:t>
      </w:r>
      <w:r>
        <w:rPr>
          <w:rFonts w:ascii="ArialMT" w:hAnsi="ArialMT" w:cs="ArialMT"/>
          <w:sz w:val="20"/>
          <w:szCs w:val="20"/>
        </w:rPr>
        <w:t xml:space="preserve"> N 23879),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специальности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4. </w:t>
      </w:r>
      <w:r>
        <w:rPr>
          <w:rFonts w:ascii="ArialMT" w:hAnsi="ArialMT" w:cs="ArialMT"/>
          <w:sz w:val="20"/>
          <w:szCs w:val="20"/>
        </w:rPr>
        <w:t>Структура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штатная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численность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устанавливаются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руководителем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исходя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из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объема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проводимой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лечебно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диагностической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работы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численности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обслуживаемого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учетом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рекомендуемых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штатных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нормативов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предусмотренных</w:t>
      </w:r>
      <w:r>
        <w:rPr>
          <w:rFonts w:ascii="ArialMT" w:hAnsi="ArialMT" w:cs="ArialMT"/>
          <w:sz w:val="20"/>
          <w:szCs w:val="20"/>
        </w:rPr>
        <w:t xml:space="preserve"> </w:t>
      </w:r>
      <w:hyperlink r:id="rId9" w:history="1">
        <w:r>
          <w:rPr>
            <w:rFonts w:ascii="ArialMT" w:hAnsi="ArialMT" w:cs="ArialMT"/>
            <w:color w:val="0000FF"/>
            <w:sz w:val="20"/>
            <w:szCs w:val="20"/>
          </w:rPr>
          <w:t>приложением N 2</w:t>
        </w:r>
      </w:hyperlink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</w:t>
      </w:r>
      <w:r>
        <w:rPr>
          <w:rFonts w:ascii="ArialMT" w:hAnsi="ArialMT" w:cs="ArialMT"/>
          <w:sz w:val="20"/>
          <w:szCs w:val="20"/>
        </w:rPr>
        <w:t>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", </w:t>
      </w: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настоящим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5.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рекомендуется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предусматривать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помещение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осмотра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помещение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манипуляций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6. </w:t>
      </w:r>
      <w:r>
        <w:rPr>
          <w:rFonts w:ascii="ArialMT" w:hAnsi="ArialMT" w:cs="ArialMT"/>
          <w:sz w:val="20"/>
          <w:szCs w:val="20"/>
        </w:rPr>
        <w:t>Оснащение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осуществляется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соответствии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стандартом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оснащени</w:t>
      </w:r>
      <w:r>
        <w:rPr>
          <w:rFonts w:ascii="ArialMT" w:hAnsi="ArialMT" w:cs="ArialMT"/>
          <w:sz w:val="20"/>
          <w:szCs w:val="20"/>
        </w:rPr>
        <w:t>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предусмотренным</w:t>
      </w:r>
      <w:r>
        <w:rPr>
          <w:rFonts w:ascii="ArialMT" w:hAnsi="ArialMT" w:cs="ArialMT"/>
          <w:sz w:val="20"/>
          <w:szCs w:val="20"/>
        </w:rPr>
        <w:t xml:space="preserve"> </w:t>
      </w:r>
      <w:hyperlink r:id="rId10" w:history="1">
        <w:r>
          <w:rPr>
            <w:rFonts w:ascii="ArialMT" w:hAnsi="ArialMT" w:cs="ArialMT"/>
            <w:color w:val="0000FF"/>
            <w:sz w:val="20"/>
            <w:szCs w:val="20"/>
          </w:rPr>
          <w:t>приложением N 3</w:t>
        </w:r>
      </w:hyperlink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", </w:t>
      </w: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настоящим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7. </w:t>
      </w:r>
      <w:r>
        <w:rPr>
          <w:rFonts w:ascii="ArialMT" w:hAnsi="ArialMT" w:cs="ArialMT"/>
          <w:sz w:val="20"/>
          <w:szCs w:val="20"/>
        </w:rPr>
        <w:t>Основными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функциями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являются</w:t>
      </w:r>
      <w:r>
        <w:rPr>
          <w:rFonts w:ascii="ArialMT" w:hAnsi="ArialMT" w:cs="ArialMT"/>
          <w:sz w:val="20"/>
          <w:szCs w:val="20"/>
        </w:rPr>
        <w:t>: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оказание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консультати</w:t>
      </w:r>
      <w:r>
        <w:rPr>
          <w:rFonts w:ascii="ArialMT" w:hAnsi="ArialMT" w:cs="ArialMT"/>
          <w:sz w:val="20"/>
          <w:szCs w:val="20"/>
        </w:rPr>
        <w:t>вной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диагностической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лечебной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диспансерное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наблюдение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реабилитация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</w:t>
      </w:r>
      <w:r>
        <w:rPr>
          <w:rFonts w:ascii="ArialMT" w:hAnsi="ArialMT" w:cs="ArialMT"/>
          <w:sz w:val="20"/>
          <w:szCs w:val="20"/>
        </w:rPr>
        <w:t>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проведение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мероприятий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первичной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профилактике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развития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также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вторичной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профилактике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осложнений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прогрессирующего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течения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направление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</w:t>
      </w:r>
      <w:r>
        <w:rPr>
          <w:rFonts w:ascii="ArialMT" w:hAnsi="ArialMT" w:cs="ArialMT"/>
          <w:sz w:val="20"/>
          <w:szCs w:val="20"/>
        </w:rPr>
        <w:t>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условиях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участие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отборе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высокотехнологичных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видов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</w:t>
      </w:r>
      <w:r>
        <w:rPr>
          <w:rFonts w:ascii="ArialMT" w:hAnsi="ArialMT" w:cs="ArialMT"/>
          <w:sz w:val="20"/>
          <w:szCs w:val="20"/>
        </w:rPr>
        <w:t>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соответствии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установленным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высокотехнологичной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также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учет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лиц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ожидающих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получивших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высокотехнологичную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участие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проведении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диспансе</w:t>
      </w:r>
      <w:r>
        <w:rPr>
          <w:rFonts w:ascii="ArialMT" w:hAnsi="ArialMT" w:cs="ArialMT"/>
          <w:sz w:val="20"/>
          <w:szCs w:val="20"/>
        </w:rPr>
        <w:t>ризации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прикрепленного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населения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осуществление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экспертизы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временной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нетрудоспособности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направление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социальную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экспертизу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>разработка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проведение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мероприятий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санитарно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гигиеническому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просвещению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участие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проведении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шк</w:t>
      </w:r>
      <w:r>
        <w:rPr>
          <w:rFonts w:ascii="ArialMT" w:hAnsi="ArialMT" w:cs="ArialMT"/>
          <w:sz w:val="20"/>
          <w:szCs w:val="20"/>
        </w:rPr>
        <w:t>ол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здоровья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последствиями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внедрение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практику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новых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методов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профилактики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диагностики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последствиями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ведение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учетной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отчетной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документации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предоставление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отчетов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деятельности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установленном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порядке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сбор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данных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регистров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ведение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которых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предусмотрено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законодательством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Приложение</w:t>
      </w:r>
      <w:r>
        <w:rPr>
          <w:rFonts w:ascii="ArialMT" w:hAnsi="ArialMT" w:cs="ArialMT"/>
          <w:sz w:val="20"/>
          <w:szCs w:val="20"/>
        </w:rPr>
        <w:t xml:space="preserve"> N 2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</w:t>
      </w:r>
      <w:r>
        <w:rPr>
          <w:rFonts w:ascii="ArialMT" w:hAnsi="ArialMT" w:cs="ArialMT"/>
          <w:sz w:val="20"/>
          <w:szCs w:val="20"/>
        </w:rPr>
        <w:t>ия</w:t>
      </w:r>
      <w:r>
        <w:rPr>
          <w:rFonts w:ascii="ArialMT" w:hAnsi="ArialMT" w:cs="ArialMT"/>
          <w:sz w:val="20"/>
          <w:szCs w:val="20"/>
        </w:rPr>
        <w:t>",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12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901</w:t>
      </w:r>
      <w:r>
        <w:rPr>
          <w:rFonts w:ascii="ArialMT" w:hAnsi="ArialMT" w:cs="ArialMT"/>
          <w:sz w:val="20"/>
          <w:szCs w:val="20"/>
        </w:rPr>
        <w:t>н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РЕКОМЕНДУЕМЫЕ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ШТАТНЫЕ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НОРМАТИВЫ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КАБИНЕТА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3627"/>
        <w:gridCol w:w="4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N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/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36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Наименование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должности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должностей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1.  </w:t>
            </w:r>
          </w:p>
        </w:tc>
        <w:tc>
          <w:tcPr>
            <w:tcW w:w="36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Врач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травматолог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ортопед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15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тыс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.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взрослого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населения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;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12,5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тыс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.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детского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населения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2.  </w:t>
            </w:r>
          </w:p>
        </w:tc>
        <w:tc>
          <w:tcPr>
            <w:tcW w:w="36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Медицинская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сестра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</w:t>
            </w: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врача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травматолога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ортопеда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3.  </w:t>
            </w:r>
          </w:p>
        </w:tc>
        <w:tc>
          <w:tcPr>
            <w:tcW w:w="36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Санитар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</w:t>
            </w: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3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кабинета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</w:t>
            </w:r>
          </w:p>
        </w:tc>
      </w:tr>
    </w:tbl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Примечания</w:t>
      </w:r>
      <w:r>
        <w:rPr>
          <w:rFonts w:ascii="ArialMT" w:hAnsi="ArialMT" w:cs="ArialMT"/>
          <w:sz w:val="20"/>
          <w:szCs w:val="20"/>
        </w:rPr>
        <w:t>: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1. </w:t>
      </w:r>
      <w:r>
        <w:rPr>
          <w:rFonts w:ascii="ArialMT" w:hAnsi="ArialMT" w:cs="ArialMT"/>
          <w:sz w:val="20"/>
          <w:szCs w:val="20"/>
        </w:rPr>
        <w:t>Рекомендуемые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штатные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нормативы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распространяются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частной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2.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районов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низкой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плотностью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ограниченной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транспор</w:t>
      </w:r>
      <w:r>
        <w:rPr>
          <w:rFonts w:ascii="ArialMT" w:hAnsi="ArialMT" w:cs="ArialMT"/>
          <w:sz w:val="20"/>
          <w:szCs w:val="20"/>
        </w:rPr>
        <w:t>тной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доступностью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количество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должностей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устанавливается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исходя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из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меньшей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численности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населения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3.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территорий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подлежащих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обслуживанию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Федеральным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биологическим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агентством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согласно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распоряжению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Правительства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21 </w:t>
      </w:r>
      <w:r>
        <w:rPr>
          <w:rFonts w:ascii="ArialMT" w:hAnsi="ArialMT" w:cs="ArialMT"/>
          <w:sz w:val="20"/>
          <w:szCs w:val="20"/>
        </w:rPr>
        <w:t>августа</w:t>
      </w:r>
      <w:r>
        <w:rPr>
          <w:rFonts w:ascii="ArialMT" w:hAnsi="ArialMT" w:cs="ArialMT"/>
          <w:sz w:val="20"/>
          <w:szCs w:val="20"/>
        </w:rPr>
        <w:t xml:space="preserve"> 2006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1156-</w:t>
      </w:r>
      <w:r>
        <w:rPr>
          <w:rFonts w:ascii="ArialMT" w:hAnsi="ArialMT" w:cs="ArialMT"/>
          <w:sz w:val="20"/>
          <w:szCs w:val="20"/>
        </w:rPr>
        <w:t>р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Собрание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законодательства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, 2006, N 35, </w:t>
      </w:r>
      <w:r>
        <w:rPr>
          <w:rFonts w:ascii="ArialMT" w:hAnsi="ArialMT" w:cs="ArialMT"/>
          <w:sz w:val="20"/>
          <w:szCs w:val="20"/>
        </w:rPr>
        <w:t>ст</w:t>
      </w:r>
      <w:r>
        <w:rPr>
          <w:rFonts w:ascii="ArialMT" w:hAnsi="ArialMT" w:cs="ArialMT"/>
          <w:sz w:val="20"/>
          <w:szCs w:val="20"/>
        </w:rPr>
        <w:t xml:space="preserve">. 3774; N 49, </w:t>
      </w:r>
      <w:r>
        <w:rPr>
          <w:rFonts w:ascii="ArialMT" w:hAnsi="ArialMT" w:cs="ArialMT"/>
          <w:sz w:val="20"/>
          <w:szCs w:val="20"/>
        </w:rPr>
        <w:t>ст</w:t>
      </w:r>
      <w:r>
        <w:rPr>
          <w:rFonts w:ascii="ArialMT" w:hAnsi="ArialMT" w:cs="ArialMT"/>
          <w:sz w:val="20"/>
          <w:szCs w:val="20"/>
        </w:rPr>
        <w:t xml:space="preserve">. 5267; N 52, </w:t>
      </w:r>
      <w:r>
        <w:rPr>
          <w:rFonts w:ascii="ArialMT" w:hAnsi="ArialMT" w:cs="ArialMT"/>
          <w:sz w:val="20"/>
          <w:szCs w:val="20"/>
        </w:rPr>
        <w:t>ст</w:t>
      </w:r>
      <w:r>
        <w:rPr>
          <w:rFonts w:ascii="ArialMT" w:hAnsi="ArialMT" w:cs="ArialMT"/>
          <w:sz w:val="20"/>
          <w:szCs w:val="20"/>
        </w:rPr>
        <w:t xml:space="preserve">. 5614; 2008, N 11, </w:t>
      </w:r>
      <w:r>
        <w:rPr>
          <w:rFonts w:ascii="ArialMT" w:hAnsi="ArialMT" w:cs="ArialMT"/>
          <w:sz w:val="20"/>
          <w:szCs w:val="20"/>
        </w:rPr>
        <w:t>ст</w:t>
      </w:r>
      <w:r>
        <w:rPr>
          <w:rFonts w:ascii="ArialMT" w:hAnsi="ArialMT" w:cs="ArialMT"/>
          <w:sz w:val="20"/>
          <w:szCs w:val="20"/>
        </w:rPr>
        <w:t xml:space="preserve">. 1060; 2009, N 14, </w:t>
      </w:r>
      <w:r>
        <w:rPr>
          <w:rFonts w:ascii="ArialMT" w:hAnsi="ArialMT" w:cs="ArialMT"/>
          <w:sz w:val="20"/>
          <w:szCs w:val="20"/>
        </w:rPr>
        <w:t>ст</w:t>
      </w:r>
      <w:r>
        <w:rPr>
          <w:rFonts w:ascii="ArialMT" w:hAnsi="ArialMT" w:cs="ArialMT"/>
          <w:sz w:val="20"/>
          <w:szCs w:val="20"/>
        </w:rPr>
        <w:t xml:space="preserve">. 1727; 2010, N 3, </w:t>
      </w:r>
      <w:r>
        <w:rPr>
          <w:rFonts w:ascii="ArialMT" w:hAnsi="ArialMT" w:cs="ArialMT"/>
          <w:sz w:val="20"/>
          <w:szCs w:val="20"/>
        </w:rPr>
        <w:t>ст</w:t>
      </w:r>
      <w:r>
        <w:rPr>
          <w:rFonts w:ascii="ArialMT" w:hAnsi="ArialMT" w:cs="ArialMT"/>
          <w:sz w:val="20"/>
          <w:szCs w:val="20"/>
        </w:rPr>
        <w:t>. 336;</w:t>
      </w:r>
      <w:r>
        <w:rPr>
          <w:rFonts w:ascii="ArialMT" w:hAnsi="ArialMT" w:cs="ArialMT"/>
          <w:sz w:val="20"/>
          <w:szCs w:val="20"/>
        </w:rPr>
        <w:t xml:space="preserve"> N 18, </w:t>
      </w:r>
      <w:r>
        <w:rPr>
          <w:rFonts w:ascii="ArialMT" w:hAnsi="ArialMT" w:cs="ArialMT"/>
          <w:sz w:val="20"/>
          <w:szCs w:val="20"/>
        </w:rPr>
        <w:t>ст</w:t>
      </w:r>
      <w:r>
        <w:rPr>
          <w:rFonts w:ascii="ArialMT" w:hAnsi="ArialMT" w:cs="ArialMT"/>
          <w:sz w:val="20"/>
          <w:szCs w:val="20"/>
        </w:rPr>
        <w:t xml:space="preserve">. 2271; 2011, N 16, </w:t>
      </w:r>
      <w:r>
        <w:rPr>
          <w:rFonts w:ascii="ArialMT" w:hAnsi="ArialMT" w:cs="ArialMT"/>
          <w:sz w:val="20"/>
          <w:szCs w:val="20"/>
        </w:rPr>
        <w:t>ст</w:t>
      </w:r>
      <w:r>
        <w:rPr>
          <w:rFonts w:ascii="ArialMT" w:hAnsi="ArialMT" w:cs="ArialMT"/>
          <w:sz w:val="20"/>
          <w:szCs w:val="20"/>
        </w:rPr>
        <w:t xml:space="preserve">. 2303; N 21, </w:t>
      </w:r>
      <w:r>
        <w:rPr>
          <w:rFonts w:ascii="ArialMT" w:hAnsi="ArialMT" w:cs="ArialMT"/>
          <w:sz w:val="20"/>
          <w:szCs w:val="20"/>
        </w:rPr>
        <w:t>ст</w:t>
      </w:r>
      <w:r>
        <w:rPr>
          <w:rFonts w:ascii="ArialMT" w:hAnsi="ArialMT" w:cs="ArialMT"/>
          <w:sz w:val="20"/>
          <w:szCs w:val="20"/>
        </w:rPr>
        <w:t xml:space="preserve">. 3004; N 47, </w:t>
      </w:r>
      <w:r>
        <w:rPr>
          <w:rFonts w:ascii="ArialMT" w:hAnsi="ArialMT" w:cs="ArialMT"/>
          <w:sz w:val="20"/>
          <w:szCs w:val="20"/>
        </w:rPr>
        <w:t>ст</w:t>
      </w:r>
      <w:r>
        <w:rPr>
          <w:rFonts w:ascii="ArialMT" w:hAnsi="ArialMT" w:cs="ArialMT"/>
          <w:sz w:val="20"/>
          <w:szCs w:val="20"/>
        </w:rPr>
        <w:t xml:space="preserve">. 6699; N 51, </w:t>
      </w:r>
      <w:r>
        <w:rPr>
          <w:rFonts w:ascii="ArialMT" w:hAnsi="ArialMT" w:cs="ArialMT"/>
          <w:sz w:val="20"/>
          <w:szCs w:val="20"/>
        </w:rPr>
        <w:t>ст</w:t>
      </w:r>
      <w:r>
        <w:rPr>
          <w:rFonts w:ascii="ArialMT" w:hAnsi="ArialMT" w:cs="ArialMT"/>
          <w:sz w:val="20"/>
          <w:szCs w:val="20"/>
        </w:rPr>
        <w:t xml:space="preserve">. 7526; 2012, N 19, </w:t>
      </w:r>
      <w:r>
        <w:rPr>
          <w:rFonts w:ascii="ArialMT" w:hAnsi="ArialMT" w:cs="ArialMT"/>
          <w:sz w:val="20"/>
          <w:szCs w:val="20"/>
        </w:rPr>
        <w:t>ст</w:t>
      </w:r>
      <w:r>
        <w:rPr>
          <w:rFonts w:ascii="ArialMT" w:hAnsi="ArialMT" w:cs="ArialMT"/>
          <w:sz w:val="20"/>
          <w:szCs w:val="20"/>
        </w:rPr>
        <w:t xml:space="preserve">. 2410) </w:t>
      </w:r>
      <w:r>
        <w:rPr>
          <w:rFonts w:ascii="ArialMT" w:hAnsi="ArialMT" w:cs="ArialMT"/>
          <w:sz w:val="20"/>
          <w:szCs w:val="20"/>
        </w:rPr>
        <w:t>количество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должностей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врача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травматолога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ортопеда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устанавливается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вне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зависимости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численности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прикрепленного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населения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Приложение</w:t>
      </w:r>
      <w:r>
        <w:rPr>
          <w:rFonts w:ascii="ArialMT" w:hAnsi="ArialMT" w:cs="ArialMT"/>
          <w:sz w:val="20"/>
          <w:szCs w:val="20"/>
        </w:rPr>
        <w:t xml:space="preserve"> N 3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>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",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12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901</w:t>
      </w:r>
      <w:r>
        <w:rPr>
          <w:rFonts w:ascii="ArialMT" w:hAnsi="ArialMT" w:cs="ArialMT"/>
          <w:sz w:val="20"/>
          <w:szCs w:val="20"/>
        </w:rPr>
        <w:t>н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СТАНДАРТ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ОСНАЩЕНИЯ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6084"/>
        <w:gridCol w:w="22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N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/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Наименование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оснащения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оборудования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Требуемое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.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lastRenderedPageBreak/>
              <w:t xml:space="preserve"> 1. 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Рабочее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место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врача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травматолога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ортопеда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2. 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Рабочее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место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сестры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3. 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Негатоскоп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4. 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Кушетка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5. 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Весы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6. 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Весы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новорожденных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7. 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Ростомер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8. 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Угломер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складной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9. 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Шина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транспортная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нижних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конечностей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10. 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Шина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проволочная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верхних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нижних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конечностей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11. 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Шина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фиксации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кисти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пальцев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12. 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Шина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лечения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переломов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ключицы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детей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13. 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Антистеплер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снятия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ско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швов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14. 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Облучатель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ультрафиолетовый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бактерицидный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помещений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помещений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</w:tc>
      </w:tr>
    </w:tbl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Приложение</w:t>
      </w:r>
      <w:r>
        <w:rPr>
          <w:rFonts w:ascii="ArialMT" w:hAnsi="ArialMT" w:cs="ArialMT"/>
          <w:sz w:val="20"/>
          <w:szCs w:val="20"/>
        </w:rPr>
        <w:t xml:space="preserve"> N 4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",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12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901</w:t>
      </w:r>
      <w:r>
        <w:rPr>
          <w:rFonts w:ascii="ArialMT" w:hAnsi="ArialMT" w:cs="ArialMT"/>
          <w:sz w:val="20"/>
          <w:szCs w:val="20"/>
        </w:rPr>
        <w:t>н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ПРАВИЛА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ДЕЯТЕЛЬНОСТИ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ДНЕВНОГО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1. </w:t>
      </w:r>
      <w:r>
        <w:rPr>
          <w:rFonts w:ascii="ArialMT" w:hAnsi="ArialMT" w:cs="ArialMT"/>
          <w:sz w:val="20"/>
          <w:szCs w:val="20"/>
        </w:rPr>
        <w:t>Настоящие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Правила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устанавливают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порядок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деятельности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дневного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далее</w:t>
      </w:r>
      <w:r>
        <w:rPr>
          <w:rFonts w:ascii="ArialMT" w:hAnsi="ArialMT" w:cs="ArialMT"/>
          <w:sz w:val="20"/>
          <w:szCs w:val="20"/>
        </w:rPr>
        <w:t xml:space="preserve"> - </w:t>
      </w:r>
      <w:r>
        <w:rPr>
          <w:rFonts w:ascii="ArialMT" w:hAnsi="ArialMT" w:cs="ArialMT"/>
          <w:sz w:val="20"/>
          <w:szCs w:val="20"/>
        </w:rPr>
        <w:t>Дневной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</w:t>
      </w:r>
      <w:r>
        <w:rPr>
          <w:rFonts w:ascii="ArialMT" w:hAnsi="ArialMT" w:cs="ArialMT"/>
          <w:sz w:val="20"/>
          <w:szCs w:val="20"/>
        </w:rPr>
        <w:t>).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2. </w:t>
      </w:r>
      <w:r>
        <w:rPr>
          <w:rFonts w:ascii="ArialMT" w:hAnsi="ArialMT" w:cs="ArialMT"/>
          <w:sz w:val="20"/>
          <w:szCs w:val="20"/>
        </w:rPr>
        <w:t>Дневной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является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структурным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подразделением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организуется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</w:t>
      </w:r>
      <w:r>
        <w:rPr>
          <w:rFonts w:ascii="ArialMT" w:hAnsi="ArialMT" w:cs="ArialMT"/>
          <w:sz w:val="20"/>
          <w:szCs w:val="20"/>
        </w:rPr>
        <w:t>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осуществления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 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состояниях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не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требующих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круглосуточного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наблюдения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3. </w:t>
      </w:r>
      <w:r>
        <w:rPr>
          <w:rFonts w:ascii="ArialMT" w:hAnsi="ArialMT" w:cs="ArialMT"/>
          <w:sz w:val="20"/>
          <w:szCs w:val="20"/>
        </w:rPr>
        <w:t>Структура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штатная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численность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Дневного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устанавливаются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руководителем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составе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которого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он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создан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исходя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из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объема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проводимой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лечебно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диагностической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работы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численности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обслуживаемого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учетом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рекомендуемых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штатных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нормативов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предусмотренных</w:t>
      </w:r>
      <w:r>
        <w:rPr>
          <w:rFonts w:ascii="ArialMT" w:hAnsi="ArialMT" w:cs="ArialMT"/>
          <w:sz w:val="20"/>
          <w:szCs w:val="20"/>
        </w:rPr>
        <w:t xml:space="preserve"> </w:t>
      </w:r>
      <w:hyperlink r:id="rId11" w:history="1">
        <w:r>
          <w:rPr>
            <w:rFonts w:ascii="ArialMT" w:hAnsi="ArialMT" w:cs="ArialMT"/>
            <w:color w:val="0000FF"/>
            <w:sz w:val="20"/>
            <w:szCs w:val="20"/>
          </w:rPr>
          <w:t>приложением N 5</w:t>
        </w:r>
      </w:hyperlink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", </w:t>
      </w: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настоящим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4.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должность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заведующего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дневным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назначается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специалист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соответствующий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Квалификационным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требованиям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специалистам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>ысшим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послевузовским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фармацевтическим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образованием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сфере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утвержденным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социального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развития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7 </w:t>
      </w:r>
      <w:r>
        <w:rPr>
          <w:rFonts w:ascii="ArialMT" w:hAnsi="ArialMT" w:cs="ArialMT"/>
          <w:sz w:val="20"/>
          <w:szCs w:val="20"/>
        </w:rPr>
        <w:t>июля</w:t>
      </w:r>
      <w:r>
        <w:rPr>
          <w:rFonts w:ascii="ArialMT" w:hAnsi="ArialMT" w:cs="ArialMT"/>
          <w:sz w:val="20"/>
          <w:szCs w:val="20"/>
        </w:rPr>
        <w:t xml:space="preserve"> 2009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415</w:t>
      </w:r>
      <w:r>
        <w:rPr>
          <w:rFonts w:ascii="ArialMT" w:hAnsi="ArialMT" w:cs="ArialMT"/>
          <w:sz w:val="20"/>
          <w:szCs w:val="20"/>
        </w:rPr>
        <w:t>н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специальности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5.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Дневном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рекомендуется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предусматривать</w:t>
      </w:r>
      <w:r>
        <w:rPr>
          <w:rFonts w:ascii="ArialMT" w:hAnsi="ArialMT" w:cs="ArialMT"/>
          <w:sz w:val="20"/>
          <w:szCs w:val="20"/>
        </w:rPr>
        <w:t>: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палаты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процедурную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перевязочную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гипсовую</w:t>
      </w:r>
      <w:r>
        <w:rPr>
          <w:rFonts w:ascii="ArialMT" w:hAnsi="ArialMT" w:cs="ArialMT"/>
          <w:sz w:val="20"/>
          <w:szCs w:val="20"/>
        </w:rPr>
        <w:t>);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операционную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необходимости</w:t>
      </w:r>
      <w:r>
        <w:rPr>
          <w:rFonts w:ascii="ArialMT" w:hAnsi="ArialMT" w:cs="ArialMT"/>
          <w:sz w:val="20"/>
          <w:szCs w:val="20"/>
        </w:rPr>
        <w:t>);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кабинет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лечебной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физкультуры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необходимости</w:t>
      </w:r>
      <w:r>
        <w:rPr>
          <w:rFonts w:ascii="ArialMT" w:hAnsi="ArialMT" w:cs="ArialMT"/>
          <w:sz w:val="20"/>
          <w:szCs w:val="20"/>
        </w:rPr>
        <w:t>);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кабинет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механотерапии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необходимости</w:t>
      </w:r>
      <w:r>
        <w:rPr>
          <w:rFonts w:ascii="ArialMT" w:hAnsi="ArialMT" w:cs="ArialMT"/>
          <w:sz w:val="20"/>
          <w:szCs w:val="20"/>
        </w:rPr>
        <w:t>);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пост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сестры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>кабинет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заведующего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дневным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стационаром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комнату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приема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пищи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больными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кабинеты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врачей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комнату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персонала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комнату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временного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оборудования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санузел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персонала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санузел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пациентов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санитарную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комнату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6. </w:t>
      </w:r>
      <w:r>
        <w:rPr>
          <w:rFonts w:ascii="ArialMT" w:hAnsi="ArialMT" w:cs="ArialMT"/>
          <w:sz w:val="20"/>
          <w:szCs w:val="20"/>
        </w:rPr>
        <w:t>Оснащение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Дневного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осуществляется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соответствии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стандартом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оснащения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дневного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стационара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предусмотренным</w:t>
      </w:r>
      <w:r>
        <w:rPr>
          <w:rFonts w:ascii="ArialMT" w:hAnsi="ArialMT" w:cs="ArialMT"/>
          <w:sz w:val="20"/>
          <w:szCs w:val="20"/>
        </w:rPr>
        <w:t xml:space="preserve"> </w:t>
      </w:r>
      <w:hyperlink r:id="rId12" w:history="1">
        <w:r>
          <w:rPr>
            <w:rFonts w:ascii="ArialMT" w:hAnsi="ArialMT" w:cs="ArialMT"/>
            <w:color w:val="0000FF"/>
            <w:sz w:val="20"/>
            <w:szCs w:val="20"/>
          </w:rPr>
          <w:t>приложением N 6</w:t>
        </w:r>
      </w:hyperlink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", </w:t>
      </w: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настоящим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7. </w:t>
      </w:r>
      <w:r>
        <w:rPr>
          <w:rFonts w:ascii="ArialMT" w:hAnsi="ArialMT" w:cs="ArialMT"/>
          <w:sz w:val="20"/>
          <w:szCs w:val="20"/>
        </w:rPr>
        <w:t>Дневной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осуществляет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следующие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функции</w:t>
      </w:r>
      <w:r>
        <w:rPr>
          <w:rFonts w:ascii="ArialMT" w:hAnsi="ArialMT" w:cs="ArialMT"/>
          <w:sz w:val="20"/>
          <w:szCs w:val="20"/>
        </w:rPr>
        <w:t>: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оказание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не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требующими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круглосуточного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наблюдения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основе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утвержденных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стандартов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</w:t>
      </w:r>
      <w:r>
        <w:rPr>
          <w:rFonts w:ascii="ArialMT" w:hAnsi="ArialMT" w:cs="ArialMT"/>
          <w:sz w:val="20"/>
          <w:szCs w:val="20"/>
        </w:rPr>
        <w:t>щи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наблюдение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которым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была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условиях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внедрение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практику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современных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методов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диагностики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лечения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реабилитации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последствиями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</w:t>
      </w:r>
      <w:r>
        <w:rPr>
          <w:rFonts w:ascii="ArialMT" w:hAnsi="ArialMT" w:cs="ArialMT"/>
          <w:sz w:val="20"/>
          <w:szCs w:val="20"/>
        </w:rPr>
        <w:t>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ведение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учетной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отчетной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документации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предоставление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отчетов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деятельности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установленном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порядке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ведение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которых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предусмотрено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законодательством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проведение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санитарно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гигиенического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обучения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родственников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осуществле</w:t>
      </w:r>
      <w:r>
        <w:rPr>
          <w:rFonts w:ascii="ArialMT" w:hAnsi="ArialMT" w:cs="ArialMT"/>
          <w:sz w:val="20"/>
          <w:szCs w:val="20"/>
        </w:rPr>
        <w:t>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экспертизы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временной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нетрудоспособности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направление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социальную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экспертизу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участие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проведении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мероприятий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повышению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квалификации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врачей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8. 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наличии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показаний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тр</w:t>
      </w:r>
      <w:r>
        <w:rPr>
          <w:rFonts w:ascii="ArialMT" w:hAnsi="ArialMT" w:cs="ArialMT"/>
          <w:sz w:val="20"/>
          <w:szCs w:val="20"/>
        </w:rPr>
        <w:t>ебующей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круглосуточного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наблюдения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также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отсутствии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возможности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проведения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дополнительных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обследований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условиях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Дневного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направляется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условиях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Приложение</w:t>
      </w:r>
      <w:r>
        <w:rPr>
          <w:rFonts w:ascii="ArialMT" w:hAnsi="ArialMT" w:cs="ArialMT"/>
          <w:sz w:val="20"/>
          <w:szCs w:val="20"/>
        </w:rPr>
        <w:t xml:space="preserve"> N 5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>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",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12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901</w:t>
      </w:r>
      <w:r>
        <w:rPr>
          <w:rFonts w:ascii="ArialMT" w:hAnsi="ArialMT" w:cs="ArialMT"/>
          <w:sz w:val="20"/>
          <w:szCs w:val="20"/>
        </w:rPr>
        <w:t>н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РЕКОМЕНДУЕМЫЕ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ШТАТНЫЕ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НОРМАТИВЫ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ДНЕВНОГО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</w:t>
      </w:r>
      <w:r>
        <w:rPr>
          <w:rFonts w:ascii="ArialMT" w:hAnsi="ArialMT" w:cs="ArialMT"/>
          <w:sz w:val="20"/>
          <w:szCs w:val="20"/>
        </w:rPr>
        <w:t>ТОЛОГИЯ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 &lt;*&gt;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&lt;*&gt;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организациях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имеющих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своем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составе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дневной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", </w:t>
      </w:r>
      <w:r>
        <w:rPr>
          <w:rFonts w:ascii="ArialMT" w:hAnsi="ArialMT" w:cs="ArialMT"/>
          <w:sz w:val="20"/>
          <w:szCs w:val="20"/>
        </w:rPr>
        <w:t>рекомендуется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предусматривать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должности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лечебной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физкультуре</w:t>
      </w:r>
      <w:r>
        <w:rPr>
          <w:rFonts w:ascii="ArialMT" w:hAnsi="ArialMT" w:cs="ArialMT"/>
          <w:sz w:val="20"/>
          <w:szCs w:val="20"/>
        </w:rPr>
        <w:t xml:space="preserve"> (0,5 </w:t>
      </w:r>
      <w:r>
        <w:rPr>
          <w:rFonts w:ascii="ArialMT" w:hAnsi="ArialMT" w:cs="ArialMT"/>
          <w:sz w:val="20"/>
          <w:szCs w:val="20"/>
        </w:rPr>
        <w:lastRenderedPageBreak/>
        <w:t>на</w:t>
      </w:r>
      <w:r>
        <w:rPr>
          <w:rFonts w:ascii="ArialMT" w:hAnsi="ArialMT" w:cs="ArialMT"/>
          <w:sz w:val="20"/>
          <w:szCs w:val="20"/>
        </w:rPr>
        <w:t xml:space="preserve"> 40 </w:t>
      </w:r>
      <w:r>
        <w:rPr>
          <w:rFonts w:ascii="ArialMT" w:hAnsi="ArialMT" w:cs="ArialMT"/>
          <w:sz w:val="20"/>
          <w:szCs w:val="20"/>
        </w:rPr>
        <w:t>ко</w:t>
      </w:r>
      <w:r>
        <w:rPr>
          <w:rFonts w:ascii="ArialMT" w:hAnsi="ArialMT" w:cs="ArialMT"/>
          <w:sz w:val="20"/>
          <w:szCs w:val="20"/>
        </w:rPr>
        <w:t>ек</w:t>
      </w:r>
      <w:r>
        <w:rPr>
          <w:rFonts w:ascii="ArialMT" w:hAnsi="ArialMT" w:cs="ArialMT"/>
          <w:sz w:val="20"/>
          <w:szCs w:val="20"/>
        </w:rPr>
        <w:t xml:space="preserve">), </w:t>
      </w:r>
      <w:r>
        <w:rPr>
          <w:rFonts w:ascii="ArialMT" w:hAnsi="ArialMT" w:cs="ArialMT"/>
          <w:sz w:val="20"/>
          <w:szCs w:val="20"/>
        </w:rPr>
        <w:t>врача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физиотерапевта</w:t>
      </w:r>
      <w:r>
        <w:rPr>
          <w:rFonts w:ascii="ArialMT" w:hAnsi="ArialMT" w:cs="ArialMT"/>
          <w:sz w:val="20"/>
          <w:szCs w:val="20"/>
        </w:rPr>
        <w:t xml:space="preserve"> (0,5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40 </w:t>
      </w:r>
      <w:r>
        <w:rPr>
          <w:rFonts w:ascii="ArialMT" w:hAnsi="ArialMT" w:cs="ArialMT"/>
          <w:sz w:val="20"/>
          <w:szCs w:val="20"/>
        </w:rPr>
        <w:t>коек</w:t>
      </w:r>
      <w:r>
        <w:rPr>
          <w:rFonts w:ascii="ArialMT" w:hAnsi="ArialMT" w:cs="ArialMT"/>
          <w:sz w:val="20"/>
          <w:szCs w:val="20"/>
        </w:rPr>
        <w:t xml:space="preserve">), </w:t>
      </w:r>
      <w:r>
        <w:rPr>
          <w:rFonts w:ascii="ArialMT" w:hAnsi="ArialMT" w:cs="ArialMT"/>
          <w:sz w:val="20"/>
          <w:szCs w:val="20"/>
        </w:rPr>
        <w:t>инструктора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лечебной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физкультуре</w:t>
      </w:r>
      <w:r>
        <w:rPr>
          <w:rFonts w:ascii="ArialMT" w:hAnsi="ArialMT" w:cs="ArialMT"/>
          <w:sz w:val="20"/>
          <w:szCs w:val="20"/>
        </w:rPr>
        <w:t xml:space="preserve"> (1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40 </w:t>
      </w:r>
      <w:r>
        <w:rPr>
          <w:rFonts w:ascii="ArialMT" w:hAnsi="ArialMT" w:cs="ArialMT"/>
          <w:sz w:val="20"/>
          <w:szCs w:val="20"/>
        </w:rPr>
        <w:t>коек</w:t>
      </w:r>
      <w:r>
        <w:rPr>
          <w:rFonts w:ascii="ArialMT" w:hAnsi="ArialMT" w:cs="ArialMT"/>
          <w:sz w:val="20"/>
          <w:szCs w:val="20"/>
        </w:rPr>
        <w:t xml:space="preserve">), </w:t>
      </w:r>
      <w:r>
        <w:rPr>
          <w:rFonts w:ascii="ArialMT" w:hAnsi="ArialMT" w:cs="ArialMT"/>
          <w:sz w:val="20"/>
          <w:szCs w:val="20"/>
        </w:rPr>
        <w:t>медицинскую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сестру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массажу</w:t>
      </w:r>
      <w:r>
        <w:rPr>
          <w:rFonts w:ascii="ArialMT" w:hAnsi="ArialMT" w:cs="ArialMT"/>
          <w:sz w:val="20"/>
          <w:szCs w:val="20"/>
        </w:rPr>
        <w:t xml:space="preserve"> (1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20 </w:t>
      </w:r>
      <w:r>
        <w:rPr>
          <w:rFonts w:ascii="ArialMT" w:hAnsi="ArialMT" w:cs="ArialMT"/>
          <w:sz w:val="20"/>
          <w:szCs w:val="20"/>
        </w:rPr>
        <w:t>коек</w:t>
      </w:r>
      <w:r>
        <w:rPr>
          <w:rFonts w:ascii="ArialMT" w:hAnsi="ArialMT" w:cs="ArialMT"/>
          <w:sz w:val="20"/>
          <w:szCs w:val="20"/>
        </w:rPr>
        <w:t xml:space="preserve">), </w:t>
      </w:r>
      <w:r>
        <w:rPr>
          <w:rFonts w:ascii="ArialMT" w:hAnsi="ArialMT" w:cs="ArialMT"/>
          <w:sz w:val="20"/>
          <w:szCs w:val="20"/>
        </w:rPr>
        <w:t>медицинскую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сестру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физиотерапии</w:t>
      </w:r>
      <w:r>
        <w:rPr>
          <w:rFonts w:ascii="ArialMT" w:hAnsi="ArialMT" w:cs="ArialMT"/>
          <w:sz w:val="20"/>
          <w:szCs w:val="20"/>
        </w:rPr>
        <w:t xml:space="preserve"> (1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20 </w:t>
      </w:r>
      <w:r>
        <w:rPr>
          <w:rFonts w:ascii="ArialMT" w:hAnsi="ArialMT" w:cs="ArialMT"/>
          <w:sz w:val="20"/>
          <w:szCs w:val="20"/>
        </w:rPr>
        <w:t>коек</w:t>
      </w:r>
      <w:r>
        <w:rPr>
          <w:rFonts w:ascii="ArialMT" w:hAnsi="ArialMT" w:cs="ArialMT"/>
          <w:sz w:val="20"/>
          <w:szCs w:val="20"/>
        </w:rPr>
        <w:t>).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3861"/>
        <w:gridCol w:w="44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N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/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38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Наименование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должности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</w:tc>
        <w:tc>
          <w:tcPr>
            <w:tcW w:w="4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лжностей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1. </w:t>
            </w:r>
          </w:p>
        </w:tc>
        <w:tc>
          <w:tcPr>
            <w:tcW w:w="38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Заведующий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отделением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-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врач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-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травматолог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ортопед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</w:t>
            </w:r>
          </w:p>
        </w:tc>
        <w:tc>
          <w:tcPr>
            <w:tcW w:w="4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40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коек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более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2. </w:t>
            </w:r>
          </w:p>
        </w:tc>
        <w:tc>
          <w:tcPr>
            <w:tcW w:w="38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Врач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травматолог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ортопед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</w:p>
        </w:tc>
        <w:tc>
          <w:tcPr>
            <w:tcW w:w="4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20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коек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3. </w:t>
            </w:r>
          </w:p>
        </w:tc>
        <w:tc>
          <w:tcPr>
            <w:tcW w:w="38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Старшая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сестра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</w:tc>
        <w:tc>
          <w:tcPr>
            <w:tcW w:w="4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отделение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4. </w:t>
            </w:r>
          </w:p>
        </w:tc>
        <w:tc>
          <w:tcPr>
            <w:tcW w:w="38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Медицинская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сестра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палатная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постовая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   </w:t>
            </w:r>
          </w:p>
        </w:tc>
        <w:tc>
          <w:tcPr>
            <w:tcW w:w="4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20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коек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5. </w:t>
            </w:r>
          </w:p>
        </w:tc>
        <w:tc>
          <w:tcPr>
            <w:tcW w:w="38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Медицинская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сестра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процедурной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4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40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коек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6. </w:t>
            </w:r>
          </w:p>
        </w:tc>
        <w:tc>
          <w:tcPr>
            <w:tcW w:w="38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Медицинская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сестра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перевязочной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</w:t>
            </w:r>
          </w:p>
        </w:tc>
        <w:tc>
          <w:tcPr>
            <w:tcW w:w="4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40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коек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;            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0,5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40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коек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работы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гипсовой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7. </w:t>
            </w:r>
          </w:p>
        </w:tc>
        <w:tc>
          <w:tcPr>
            <w:tcW w:w="38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Санитар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4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20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коек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</w:t>
            </w:r>
          </w:p>
        </w:tc>
      </w:tr>
    </w:tbl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Приложение</w:t>
      </w:r>
      <w:r>
        <w:rPr>
          <w:rFonts w:ascii="ArialMT" w:hAnsi="ArialMT" w:cs="ArialMT"/>
          <w:sz w:val="20"/>
          <w:szCs w:val="20"/>
        </w:rPr>
        <w:t xml:space="preserve"> N 6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</w:t>
      </w:r>
      <w:r>
        <w:rPr>
          <w:rFonts w:ascii="ArialMT" w:hAnsi="ArialMT" w:cs="ArialMT"/>
          <w:sz w:val="20"/>
          <w:szCs w:val="20"/>
        </w:rPr>
        <w:t>й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",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12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901</w:t>
      </w:r>
      <w:r>
        <w:rPr>
          <w:rFonts w:ascii="ArialMT" w:hAnsi="ArialMT" w:cs="ArialMT"/>
          <w:sz w:val="20"/>
          <w:szCs w:val="20"/>
        </w:rPr>
        <w:t>н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СТАНДАРТ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ОСНАЩЕНИЯ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ДНЕВНОГО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5850"/>
        <w:gridCol w:w="24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N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/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аименование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оснащения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оборудования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Требуемое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.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1. 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Рабочее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место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заведующего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дневным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стационаром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2. 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Рабочее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место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врача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травматолога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ортопеда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3. 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Рабочее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место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ицинской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сестры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4. 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Негатоскоп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числу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кабинетов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5. 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Лампа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потолочная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операционная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бестеневая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6. 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Светильник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бестеневой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передвижной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7. 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Кровати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функциональные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50%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всех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коек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8. 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Кушетки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помещений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9. 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Весы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10.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Стетофонендоскоп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11.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Измеритель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артериального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давления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  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сфигмоманометр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12.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Стол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операционный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хи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рургический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13.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Стол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операционный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хирургический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рентгеноконтрастный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14.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Ортопедическая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приставка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столу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операционному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хирургическому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рентгеноконт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растному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15.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Аспиратор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отсасыватель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хирургический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16.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Осветитель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налобный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17.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Электрохирургический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блок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аргоноусиленной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коагуляцией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18.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Электрокоагулятор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хирургический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19.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силовых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дрель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осцилляторная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пила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трепан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20.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Ультразвуковая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мойка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21.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Облучатель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рециркулятор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воздуха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lastRenderedPageBreak/>
              <w:t>ультрафиолетовый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lastRenderedPageBreak/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lastRenderedPageBreak/>
              <w:t>помещений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lastRenderedPageBreak/>
              <w:t xml:space="preserve">22.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Шкаф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23.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Шкаф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медикаментов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24.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Шкаф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расходного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материала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25.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Монитор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функциями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электрокардиографа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изм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ерения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артериального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давления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   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пульсоксиметрии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капнографии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контроля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частоты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дыхательных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сокращений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26.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Дефибриллятор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монитор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встроенным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кардиостимулятором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27.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Холодильник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28.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Столик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инструментальный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29.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Контейнер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емкость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предстерилизационной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очистки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дезинфекци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стерилизации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изделий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30.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Комплект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сбора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сортировки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отходов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31.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Анализатор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кислотно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основно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равновесия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крови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32.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Аппарат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дыхательный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ручной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33.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Аппарат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дыхательный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ручной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баллоном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34.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Аппарат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наркозно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дыхательный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ингаляцио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наркоза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35.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Аппарат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рентгенотелевизионный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передвижной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хирургический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дугой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36.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Комплект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рентгензащиты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фартук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шапочка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очки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ширма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большая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37.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Столик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анестезиолога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38.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Ларингоскоп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светодиодный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39.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Бронхофиброскоп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бронхоскоп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гибкий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осветителем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отсасывателем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40.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Аппарат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фильтрации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реинфузируемой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крови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41.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Стойка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штатив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инфузионных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систем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4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42.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Сплит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система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кондициониро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вания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воздуха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отсутствии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централизованной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системы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43.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Устройство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разрезания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гипсовых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повязок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нож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ножницы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фреза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44.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Стол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гипсовочный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45.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Стерилизатор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46.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Стерилизатор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электрический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суховоздушный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шкаф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47.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Подушка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кислородная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эбонитовой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воронкой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48.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Медицинский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инструментарий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49.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первичной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хирургической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обработки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50.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повреждениях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сухожилий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51.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переломах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костей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кисти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стоп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52.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спиц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диаметра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азмера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53.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винтов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диаметра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размера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остеосинтеза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54.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канюлированных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винтов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диаметра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размера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остеосинтеза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55.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пластин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типа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размера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накостного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остеосинтеза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20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56.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стержней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типа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размеров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внутрикостного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остеосинтеза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10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57.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аппаратов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спицевых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стержневых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типа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размера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чрезкожного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остеосинтеза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костей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таза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20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58.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Навигационная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система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интрамеду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ллярного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остеосинтеза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59.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выполнения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lastRenderedPageBreak/>
              <w:t>ортопедических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lastRenderedPageBreak/>
              <w:t xml:space="preserve">3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lastRenderedPageBreak/>
              <w:t xml:space="preserve">60.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Детский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ортопедический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пластин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15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61.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Артроскопическая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стойка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62.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Артроскопический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мелких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суставов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63.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Артроскопический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локтевого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плечевого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коленного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суставов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64.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стопе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65.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Антистеплер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снятия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скоб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швов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66.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Укладка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"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АнтиСПИД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"              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67. </w:t>
            </w:r>
          </w:p>
        </w:tc>
        <w:tc>
          <w:tcPr>
            <w:tcW w:w="5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Укладка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оказания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экстренной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помощи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анафилактическом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шоке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</w:t>
            </w:r>
          </w:p>
        </w:tc>
        <w:tc>
          <w:tcPr>
            <w:tcW w:w="24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          </w:t>
            </w:r>
          </w:p>
        </w:tc>
      </w:tr>
    </w:tbl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Приложение</w:t>
      </w:r>
      <w:r>
        <w:rPr>
          <w:rFonts w:ascii="ArialMT" w:hAnsi="ArialMT" w:cs="ArialMT"/>
          <w:sz w:val="20"/>
          <w:szCs w:val="20"/>
        </w:rPr>
        <w:t xml:space="preserve"> N 7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",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утв</w:t>
      </w:r>
      <w:r>
        <w:rPr>
          <w:rFonts w:ascii="ArialMT" w:hAnsi="ArialMT" w:cs="ArialMT"/>
          <w:sz w:val="20"/>
          <w:szCs w:val="20"/>
        </w:rPr>
        <w:t>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12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901</w:t>
      </w:r>
      <w:r>
        <w:rPr>
          <w:rFonts w:ascii="ArialMT" w:hAnsi="ArialMT" w:cs="ArialMT"/>
          <w:sz w:val="20"/>
          <w:szCs w:val="20"/>
        </w:rPr>
        <w:t>н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ПРАВИЛА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ДЕЯТЕЛЬНОСТИ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1. </w:t>
      </w:r>
      <w:r>
        <w:rPr>
          <w:rFonts w:ascii="ArialMT" w:hAnsi="ArialMT" w:cs="ArialMT"/>
          <w:sz w:val="20"/>
          <w:szCs w:val="20"/>
        </w:rPr>
        <w:t>Настоящие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Правила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устанавливают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порядок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деятельности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</w:t>
      </w:r>
      <w:r>
        <w:rPr>
          <w:rFonts w:ascii="ArialMT" w:hAnsi="ArialMT" w:cs="ArialMT"/>
          <w:sz w:val="20"/>
          <w:szCs w:val="20"/>
        </w:rPr>
        <w:t>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которое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является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структурным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подразделением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далее</w:t>
      </w:r>
      <w:r>
        <w:rPr>
          <w:rFonts w:ascii="ArialMT" w:hAnsi="ArialMT" w:cs="ArialMT"/>
          <w:sz w:val="20"/>
          <w:szCs w:val="20"/>
        </w:rPr>
        <w:t xml:space="preserve"> - </w:t>
      </w:r>
      <w:r>
        <w:rPr>
          <w:rFonts w:ascii="ArialMT" w:hAnsi="ArialMT" w:cs="ArialMT"/>
          <w:sz w:val="20"/>
          <w:szCs w:val="20"/>
        </w:rPr>
        <w:t>Отделение</w:t>
      </w:r>
      <w:r>
        <w:rPr>
          <w:rFonts w:ascii="ArialMT" w:hAnsi="ArialMT" w:cs="ArialMT"/>
          <w:sz w:val="20"/>
          <w:szCs w:val="20"/>
        </w:rPr>
        <w:t>).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2. </w:t>
      </w:r>
      <w:r>
        <w:rPr>
          <w:rFonts w:ascii="ArialMT" w:hAnsi="ArialMT" w:cs="ArialMT"/>
          <w:sz w:val="20"/>
          <w:szCs w:val="20"/>
        </w:rPr>
        <w:t>Стационарное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создается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структурное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подразделение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3. </w:t>
      </w:r>
      <w:r>
        <w:rPr>
          <w:rFonts w:ascii="ArialMT" w:hAnsi="ArialMT" w:cs="ArialMT"/>
          <w:sz w:val="20"/>
          <w:szCs w:val="20"/>
        </w:rPr>
        <w:t>Отделение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возглавляет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заведующи</w:t>
      </w:r>
      <w:r>
        <w:rPr>
          <w:rFonts w:ascii="ArialMT" w:hAnsi="ArialMT" w:cs="ArialMT"/>
          <w:sz w:val="20"/>
          <w:szCs w:val="20"/>
        </w:rPr>
        <w:t>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назначаемый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должность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освобождаемый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должности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руководителем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составе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которой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создано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Отделение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4.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должность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заведующего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врача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травматолога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ортопеда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назначается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специалист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соответствующий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требованиям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</w:t>
      </w:r>
      <w:r>
        <w:rPr>
          <w:rFonts w:ascii="ArialMT" w:hAnsi="ArialMT" w:cs="ArialMT"/>
          <w:sz w:val="20"/>
          <w:szCs w:val="20"/>
        </w:rPr>
        <w:t>редъявляемым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Квалификационными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требованиями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специалистам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высшим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послевузовским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фармацевтическим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образованием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сфере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утвержденным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социального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развития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7 </w:t>
      </w:r>
      <w:r>
        <w:rPr>
          <w:rFonts w:ascii="ArialMT" w:hAnsi="ArialMT" w:cs="ArialMT"/>
          <w:sz w:val="20"/>
          <w:szCs w:val="20"/>
        </w:rPr>
        <w:t>ию</w:t>
      </w:r>
      <w:r>
        <w:rPr>
          <w:rFonts w:ascii="ArialMT" w:hAnsi="ArialMT" w:cs="ArialMT"/>
          <w:sz w:val="20"/>
          <w:szCs w:val="20"/>
        </w:rPr>
        <w:t>ля</w:t>
      </w:r>
      <w:r>
        <w:rPr>
          <w:rFonts w:ascii="ArialMT" w:hAnsi="ArialMT" w:cs="ArialMT"/>
          <w:sz w:val="20"/>
          <w:szCs w:val="20"/>
        </w:rPr>
        <w:t xml:space="preserve"> 2009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415</w:t>
      </w:r>
      <w:r>
        <w:rPr>
          <w:rFonts w:ascii="ArialMT" w:hAnsi="ArialMT" w:cs="ArialMT"/>
          <w:sz w:val="20"/>
          <w:szCs w:val="20"/>
        </w:rPr>
        <w:t>н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специальности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5. </w:t>
      </w:r>
      <w:r>
        <w:rPr>
          <w:rFonts w:ascii="ArialMT" w:hAnsi="ArialMT" w:cs="ArialMT"/>
          <w:sz w:val="20"/>
          <w:szCs w:val="20"/>
        </w:rPr>
        <w:t>Структура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штатная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численность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утверждаются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руководителем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составе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которой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оно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создано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определяются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исходя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из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объема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проводимой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лечебно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диагностичес</w:t>
      </w:r>
      <w:r>
        <w:rPr>
          <w:rFonts w:ascii="ArialMT" w:hAnsi="ArialMT" w:cs="ArialMT"/>
          <w:sz w:val="20"/>
          <w:szCs w:val="20"/>
        </w:rPr>
        <w:t>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работы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мощности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учетом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рекомендуемых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штатных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нормативов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предусмотренных</w:t>
      </w:r>
      <w:r>
        <w:rPr>
          <w:rFonts w:ascii="ArialMT" w:hAnsi="ArialMT" w:cs="ArialMT"/>
          <w:sz w:val="20"/>
          <w:szCs w:val="20"/>
        </w:rPr>
        <w:t xml:space="preserve"> </w:t>
      </w:r>
      <w:hyperlink r:id="rId13" w:history="1">
        <w:r>
          <w:rPr>
            <w:rFonts w:ascii="ArialMT" w:hAnsi="ArialMT" w:cs="ArialMT"/>
            <w:color w:val="0000FF"/>
            <w:sz w:val="20"/>
            <w:szCs w:val="20"/>
          </w:rPr>
          <w:t>приложением N 8</w:t>
        </w:r>
      </w:hyperlink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", </w:t>
      </w: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настоящим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</w:t>
      </w:r>
      <w:r>
        <w:rPr>
          <w:rFonts w:ascii="ArialMT" w:hAnsi="ArialMT" w:cs="ArialMT"/>
          <w:sz w:val="20"/>
          <w:szCs w:val="20"/>
        </w:rPr>
        <w:t>иказом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6.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структуре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рекомендуется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предусматривать</w:t>
      </w:r>
      <w:r>
        <w:rPr>
          <w:rFonts w:ascii="ArialMT" w:hAnsi="ArialMT" w:cs="ArialMT"/>
          <w:sz w:val="20"/>
          <w:szCs w:val="20"/>
        </w:rPr>
        <w:t>: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кабинет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заведующего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кабинет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старшей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сестры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процедурную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перевязочную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перевязочную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гипсовую</w:t>
      </w:r>
      <w:r>
        <w:rPr>
          <w:rFonts w:ascii="ArialMT" w:hAnsi="ArialMT" w:cs="ArialMT"/>
          <w:sz w:val="20"/>
          <w:szCs w:val="20"/>
        </w:rPr>
        <w:t>);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палату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интенсивной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терапии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необходимости</w:t>
      </w:r>
      <w:r>
        <w:rPr>
          <w:rFonts w:ascii="ArialMT" w:hAnsi="ArialMT" w:cs="ArialMT"/>
          <w:sz w:val="20"/>
          <w:szCs w:val="20"/>
        </w:rPr>
        <w:t>);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кабинет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лечебной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физкультуры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</w:t>
      </w:r>
      <w:r>
        <w:rPr>
          <w:rFonts w:ascii="ArialMT" w:hAnsi="ArialMT" w:cs="ArialMT"/>
          <w:sz w:val="20"/>
          <w:szCs w:val="20"/>
        </w:rPr>
        <w:t>еобходимости</w:t>
      </w:r>
      <w:r>
        <w:rPr>
          <w:rFonts w:ascii="ArialMT" w:hAnsi="ArialMT" w:cs="ArialMT"/>
          <w:sz w:val="20"/>
          <w:szCs w:val="20"/>
        </w:rPr>
        <w:t>);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кабинет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механотерапии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необходимости</w:t>
      </w:r>
      <w:r>
        <w:rPr>
          <w:rFonts w:ascii="ArialMT" w:hAnsi="ArialMT" w:cs="ArialMT"/>
          <w:sz w:val="20"/>
          <w:szCs w:val="20"/>
        </w:rPr>
        <w:t>).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 xml:space="preserve">7.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рекомендуется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предусматривать</w:t>
      </w:r>
      <w:r>
        <w:rPr>
          <w:rFonts w:ascii="ArialMT" w:hAnsi="ArialMT" w:cs="ArialMT"/>
          <w:sz w:val="20"/>
          <w:szCs w:val="20"/>
        </w:rPr>
        <w:t>: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палаты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пациентов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помещение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врачей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комнату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работников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палату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изолятор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комнату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оборудования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помещен</w:t>
      </w:r>
      <w:r>
        <w:rPr>
          <w:rFonts w:ascii="ArialMT" w:hAnsi="ArialMT" w:cs="ArialMT"/>
          <w:sz w:val="20"/>
          <w:szCs w:val="20"/>
        </w:rPr>
        <w:t>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сестры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хозяйки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буфетную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раздаточную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помещение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чистого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белья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помещение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сбора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грязного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белья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душевую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туалет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работников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душевые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туалеты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пациентов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санитарную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комнату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комнату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посетителей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учебный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класс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кл</w:t>
      </w:r>
      <w:r>
        <w:rPr>
          <w:rFonts w:ascii="ArialMT" w:hAnsi="ArialMT" w:cs="ArialMT"/>
          <w:sz w:val="20"/>
          <w:szCs w:val="20"/>
        </w:rPr>
        <w:t>инической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базы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необходимости</w:t>
      </w:r>
      <w:r>
        <w:rPr>
          <w:rFonts w:ascii="ArialMT" w:hAnsi="ArialMT" w:cs="ArialMT"/>
          <w:sz w:val="20"/>
          <w:szCs w:val="20"/>
        </w:rPr>
        <w:t>).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8. </w:t>
      </w:r>
      <w:r>
        <w:rPr>
          <w:rFonts w:ascii="ArialMT" w:hAnsi="ArialMT" w:cs="ArialMT"/>
          <w:sz w:val="20"/>
          <w:szCs w:val="20"/>
        </w:rPr>
        <w:t>Отделение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осуществляет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следующие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функции</w:t>
      </w:r>
      <w:r>
        <w:rPr>
          <w:rFonts w:ascii="ArialMT" w:hAnsi="ArialMT" w:cs="ArialMT"/>
          <w:sz w:val="20"/>
          <w:szCs w:val="20"/>
        </w:rPr>
        <w:t>: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оказание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специализированной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числе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высокотехнологичной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применением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консервативных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или</w:t>
      </w:r>
      <w:r>
        <w:rPr>
          <w:rFonts w:ascii="ArialMT" w:hAnsi="ArialMT" w:cs="ArialMT"/>
          <w:sz w:val="20"/>
          <w:szCs w:val="20"/>
        </w:rPr>
        <w:t xml:space="preserve">) </w:t>
      </w:r>
      <w:r>
        <w:rPr>
          <w:rFonts w:ascii="ArialMT" w:hAnsi="ArialMT" w:cs="ArialMT"/>
          <w:sz w:val="20"/>
          <w:szCs w:val="20"/>
        </w:rPr>
        <w:t>хирургических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</w:t>
      </w:r>
      <w:r>
        <w:rPr>
          <w:rFonts w:ascii="ArialMT" w:hAnsi="ArialMT" w:cs="ArialMT"/>
          <w:sz w:val="20"/>
          <w:szCs w:val="20"/>
        </w:rPr>
        <w:t>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числе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микрохирургических</w:t>
      </w:r>
      <w:r>
        <w:rPr>
          <w:rFonts w:ascii="ArialMT" w:hAnsi="ArialMT" w:cs="ArialMT"/>
          <w:sz w:val="20"/>
          <w:szCs w:val="20"/>
        </w:rPr>
        <w:t xml:space="preserve">) </w:t>
      </w:r>
      <w:r>
        <w:rPr>
          <w:rFonts w:ascii="ArialMT" w:hAnsi="ArialMT" w:cs="ArialMT"/>
          <w:sz w:val="20"/>
          <w:szCs w:val="20"/>
        </w:rPr>
        <w:t>методов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основе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утвержденных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стандартов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оказание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консультативной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врачам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других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подразделений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вопросам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профилактики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диагностики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</w:t>
      </w:r>
      <w:r>
        <w:rPr>
          <w:rFonts w:ascii="ArialMT" w:hAnsi="ArialMT" w:cs="ArialMT"/>
          <w:sz w:val="20"/>
          <w:szCs w:val="20"/>
        </w:rPr>
        <w:t>леваниями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разработка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внедрение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мероприятий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направленных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повышение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качества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лечебно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диагностической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работы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снижение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больничной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летальности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болезней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освоение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внедрение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клиническую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практ</w:t>
      </w:r>
      <w:r>
        <w:rPr>
          <w:rFonts w:ascii="ArialMT" w:hAnsi="ArialMT" w:cs="ArialMT"/>
          <w:sz w:val="20"/>
          <w:szCs w:val="20"/>
        </w:rPr>
        <w:t>ику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современных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методов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профилактики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диагностики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лечения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реабилитации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осуществление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экспертизы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временной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нетрудоспособности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направление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социальную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экспертизу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проведение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санитарно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гигиенического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просвещения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родс</w:t>
      </w:r>
      <w:r>
        <w:rPr>
          <w:rFonts w:ascii="ArialMT" w:hAnsi="ArialMT" w:cs="ArialMT"/>
          <w:sz w:val="20"/>
          <w:szCs w:val="20"/>
        </w:rPr>
        <w:t>твенников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ведение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учетной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отчетной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документации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предоставление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отчетов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деятельности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установленном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порядке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сбор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данных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регистров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ведение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которых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предусмотрено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законодательством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9. </w:t>
      </w:r>
      <w:r>
        <w:rPr>
          <w:rFonts w:ascii="ArialMT" w:hAnsi="ArialMT" w:cs="ArialMT"/>
          <w:sz w:val="20"/>
          <w:szCs w:val="20"/>
        </w:rPr>
        <w:t>Оснащение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осуществляется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соответствии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стандарто</w:t>
      </w:r>
      <w:r>
        <w:rPr>
          <w:rFonts w:ascii="ArialMT" w:hAnsi="ArialMT" w:cs="ArialMT"/>
          <w:sz w:val="20"/>
          <w:szCs w:val="20"/>
        </w:rPr>
        <w:t>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оснащения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предусмотренным</w:t>
      </w:r>
      <w:r>
        <w:rPr>
          <w:rFonts w:ascii="ArialMT" w:hAnsi="ArialMT" w:cs="ArialMT"/>
          <w:sz w:val="20"/>
          <w:szCs w:val="20"/>
        </w:rPr>
        <w:t xml:space="preserve"> </w:t>
      </w:r>
      <w:hyperlink r:id="rId14" w:history="1">
        <w:r>
          <w:rPr>
            <w:rFonts w:ascii="ArialMT" w:hAnsi="ArialMT" w:cs="ArialMT"/>
            <w:color w:val="0000FF"/>
            <w:sz w:val="20"/>
            <w:szCs w:val="20"/>
          </w:rPr>
          <w:t>приложением N 9</w:t>
        </w:r>
      </w:hyperlink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", </w:t>
      </w: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настоящим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10. </w:t>
      </w:r>
      <w:r>
        <w:rPr>
          <w:rFonts w:ascii="ArialMT" w:hAnsi="ArialMT" w:cs="ArialMT"/>
          <w:sz w:val="20"/>
          <w:szCs w:val="20"/>
        </w:rPr>
        <w:t>Отделение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может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использоваться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качестве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клиничес</w:t>
      </w:r>
      <w:r>
        <w:rPr>
          <w:rFonts w:ascii="ArialMT" w:hAnsi="ArialMT" w:cs="ArialMT"/>
          <w:sz w:val="20"/>
          <w:szCs w:val="20"/>
        </w:rPr>
        <w:t>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базы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образовательных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учреждений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среднего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высшего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дополнительного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профессионального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образования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также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научных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договорной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основе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Приложение</w:t>
      </w:r>
      <w:r>
        <w:rPr>
          <w:rFonts w:ascii="ArialMT" w:hAnsi="ArialMT" w:cs="ArialMT"/>
          <w:sz w:val="20"/>
          <w:szCs w:val="20"/>
        </w:rPr>
        <w:t xml:space="preserve"> N 8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>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</w:t>
      </w:r>
      <w:r>
        <w:rPr>
          <w:rFonts w:ascii="ArialMT" w:hAnsi="ArialMT" w:cs="ArialMT"/>
          <w:sz w:val="20"/>
          <w:szCs w:val="20"/>
        </w:rPr>
        <w:t>ия</w:t>
      </w:r>
      <w:r>
        <w:rPr>
          <w:rFonts w:ascii="ArialMT" w:hAnsi="ArialMT" w:cs="ArialMT"/>
          <w:sz w:val="20"/>
          <w:szCs w:val="20"/>
        </w:rPr>
        <w:t>",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12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901</w:t>
      </w:r>
      <w:r>
        <w:rPr>
          <w:rFonts w:ascii="ArialMT" w:hAnsi="ArialMT" w:cs="ArialMT"/>
          <w:sz w:val="20"/>
          <w:szCs w:val="20"/>
        </w:rPr>
        <w:t>н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РЕКОМЕНДУЕМЫЕ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ШТАТНЫЕ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НОРМАТИВЫ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ОТДЕЛЕНИЯ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  <w:r>
        <w:rPr>
          <w:rFonts w:ascii="ArialMT" w:hAnsi="ArialMT" w:cs="ArialMT"/>
          <w:sz w:val="20"/>
          <w:szCs w:val="20"/>
        </w:rPr>
        <w:t xml:space="preserve"> &lt;*&gt;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&lt;*&gt;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организациях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имеющих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>воем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составе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рекомендуется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предусматривать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должности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лечебной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физкультуре</w:t>
      </w:r>
      <w:r>
        <w:rPr>
          <w:rFonts w:ascii="ArialMT" w:hAnsi="ArialMT" w:cs="ArialMT"/>
          <w:sz w:val="20"/>
          <w:szCs w:val="20"/>
        </w:rPr>
        <w:t xml:space="preserve"> (0,5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40 </w:t>
      </w:r>
      <w:r>
        <w:rPr>
          <w:rFonts w:ascii="ArialMT" w:hAnsi="ArialMT" w:cs="ArialMT"/>
          <w:sz w:val="20"/>
          <w:szCs w:val="20"/>
        </w:rPr>
        <w:t>коек</w:t>
      </w:r>
      <w:r>
        <w:rPr>
          <w:rFonts w:ascii="ArialMT" w:hAnsi="ArialMT" w:cs="ArialMT"/>
          <w:sz w:val="20"/>
          <w:szCs w:val="20"/>
        </w:rPr>
        <w:t xml:space="preserve">), </w:t>
      </w:r>
      <w:r>
        <w:rPr>
          <w:rFonts w:ascii="ArialMT" w:hAnsi="ArialMT" w:cs="ArialMT"/>
          <w:sz w:val="20"/>
          <w:szCs w:val="20"/>
        </w:rPr>
        <w:t>врача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физиотерапевта</w:t>
      </w:r>
      <w:r>
        <w:rPr>
          <w:rFonts w:ascii="ArialMT" w:hAnsi="ArialMT" w:cs="ArialMT"/>
          <w:sz w:val="20"/>
          <w:szCs w:val="20"/>
        </w:rPr>
        <w:t xml:space="preserve"> (0,5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40 </w:t>
      </w:r>
      <w:r>
        <w:rPr>
          <w:rFonts w:ascii="ArialMT" w:hAnsi="ArialMT" w:cs="ArialMT"/>
          <w:sz w:val="20"/>
          <w:szCs w:val="20"/>
        </w:rPr>
        <w:t>коек</w:t>
      </w:r>
      <w:r>
        <w:rPr>
          <w:rFonts w:ascii="ArialMT" w:hAnsi="ArialMT" w:cs="ArialMT"/>
          <w:sz w:val="20"/>
          <w:szCs w:val="20"/>
        </w:rPr>
        <w:t xml:space="preserve">), </w:t>
      </w:r>
      <w:r>
        <w:rPr>
          <w:rFonts w:ascii="ArialMT" w:hAnsi="ArialMT" w:cs="ArialMT"/>
          <w:sz w:val="20"/>
          <w:szCs w:val="20"/>
        </w:rPr>
        <w:t>инструктора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лечебной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физкультуре</w:t>
      </w:r>
      <w:r>
        <w:rPr>
          <w:rFonts w:ascii="ArialMT" w:hAnsi="ArialMT" w:cs="ArialMT"/>
          <w:sz w:val="20"/>
          <w:szCs w:val="20"/>
        </w:rPr>
        <w:t xml:space="preserve"> (1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40 </w:t>
      </w:r>
      <w:r>
        <w:rPr>
          <w:rFonts w:ascii="ArialMT" w:hAnsi="ArialMT" w:cs="ArialMT"/>
          <w:sz w:val="20"/>
          <w:szCs w:val="20"/>
        </w:rPr>
        <w:t>коек</w:t>
      </w:r>
      <w:r>
        <w:rPr>
          <w:rFonts w:ascii="ArialMT" w:hAnsi="ArialMT" w:cs="ArialMT"/>
          <w:sz w:val="20"/>
          <w:szCs w:val="20"/>
        </w:rPr>
        <w:t xml:space="preserve">), </w:t>
      </w:r>
      <w:r>
        <w:rPr>
          <w:rFonts w:ascii="ArialMT" w:hAnsi="ArialMT" w:cs="ArialMT"/>
          <w:sz w:val="20"/>
          <w:szCs w:val="20"/>
        </w:rPr>
        <w:t>медицинскую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сестру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масса</w:t>
      </w:r>
      <w:r>
        <w:rPr>
          <w:rFonts w:ascii="ArialMT" w:hAnsi="ArialMT" w:cs="ArialMT"/>
          <w:sz w:val="20"/>
          <w:szCs w:val="20"/>
        </w:rPr>
        <w:t>жу</w:t>
      </w:r>
      <w:r>
        <w:rPr>
          <w:rFonts w:ascii="ArialMT" w:hAnsi="ArialMT" w:cs="ArialMT"/>
          <w:sz w:val="20"/>
          <w:szCs w:val="20"/>
        </w:rPr>
        <w:t xml:space="preserve"> (1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20 </w:t>
      </w:r>
      <w:r>
        <w:rPr>
          <w:rFonts w:ascii="ArialMT" w:hAnsi="ArialMT" w:cs="ArialMT"/>
          <w:sz w:val="20"/>
          <w:szCs w:val="20"/>
        </w:rPr>
        <w:t>коек</w:t>
      </w:r>
      <w:r>
        <w:rPr>
          <w:rFonts w:ascii="ArialMT" w:hAnsi="ArialMT" w:cs="ArialMT"/>
          <w:sz w:val="20"/>
          <w:szCs w:val="20"/>
        </w:rPr>
        <w:t xml:space="preserve">), </w:t>
      </w:r>
      <w:r>
        <w:rPr>
          <w:rFonts w:ascii="ArialMT" w:hAnsi="ArialMT" w:cs="ArialMT"/>
          <w:sz w:val="20"/>
          <w:szCs w:val="20"/>
        </w:rPr>
        <w:t>медицинскую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сестру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физиотерапии</w:t>
      </w:r>
      <w:r>
        <w:rPr>
          <w:rFonts w:ascii="ArialMT" w:hAnsi="ArialMT" w:cs="ArialMT"/>
          <w:sz w:val="20"/>
          <w:szCs w:val="20"/>
        </w:rPr>
        <w:t xml:space="preserve"> (1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20 </w:t>
      </w:r>
      <w:r>
        <w:rPr>
          <w:rFonts w:ascii="ArialMT" w:hAnsi="ArialMT" w:cs="ArialMT"/>
          <w:sz w:val="20"/>
          <w:szCs w:val="20"/>
        </w:rPr>
        <w:t>коек</w:t>
      </w:r>
      <w:r>
        <w:rPr>
          <w:rFonts w:ascii="ArialMT" w:hAnsi="ArialMT" w:cs="ArialMT"/>
          <w:sz w:val="20"/>
          <w:szCs w:val="20"/>
        </w:rPr>
        <w:t xml:space="preserve">), </w:t>
      </w:r>
      <w:r>
        <w:rPr>
          <w:rFonts w:ascii="ArialMT" w:hAnsi="ArialMT" w:cs="ArialMT"/>
          <w:sz w:val="20"/>
          <w:szCs w:val="20"/>
        </w:rPr>
        <w:t>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организациях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оказывающих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круглосуточную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неотложную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", </w:t>
      </w:r>
      <w:r>
        <w:rPr>
          <w:rFonts w:ascii="ArialMT" w:hAnsi="ArialMT" w:cs="ArialMT"/>
          <w:sz w:val="20"/>
          <w:szCs w:val="20"/>
        </w:rPr>
        <w:t>должность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дежурного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врача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травматолога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ортопеда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устанавлив</w:t>
      </w:r>
      <w:r>
        <w:rPr>
          <w:rFonts w:ascii="ArialMT" w:hAnsi="ArialMT" w:cs="ArialMT"/>
          <w:sz w:val="20"/>
          <w:szCs w:val="20"/>
        </w:rPr>
        <w:t>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сверх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должностей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врачей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травматологов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ортопедов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но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менее</w:t>
      </w:r>
      <w:r>
        <w:rPr>
          <w:rFonts w:ascii="ArialMT" w:hAnsi="ArialMT" w:cs="ArialMT"/>
          <w:sz w:val="20"/>
          <w:szCs w:val="20"/>
        </w:rPr>
        <w:t xml:space="preserve"> 4.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4212"/>
        <w:gridCol w:w="40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N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/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42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Наименование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должности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  <w:tc>
          <w:tcPr>
            <w:tcW w:w="40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должностей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1. </w:t>
            </w:r>
          </w:p>
        </w:tc>
        <w:tc>
          <w:tcPr>
            <w:tcW w:w="42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Заведующий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отделением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-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врач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-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травматолог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ортопед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</w:t>
            </w:r>
          </w:p>
        </w:tc>
        <w:tc>
          <w:tcPr>
            <w:tcW w:w="40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40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коек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более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2. </w:t>
            </w:r>
          </w:p>
        </w:tc>
        <w:tc>
          <w:tcPr>
            <w:tcW w:w="42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Врач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травматолог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ортопед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</w:t>
            </w:r>
          </w:p>
        </w:tc>
        <w:tc>
          <w:tcPr>
            <w:tcW w:w="40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17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коек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3. </w:t>
            </w:r>
          </w:p>
        </w:tc>
        <w:tc>
          <w:tcPr>
            <w:tcW w:w="42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Старшая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сестра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</w:tc>
        <w:tc>
          <w:tcPr>
            <w:tcW w:w="40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отделение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4. </w:t>
            </w:r>
          </w:p>
        </w:tc>
        <w:tc>
          <w:tcPr>
            <w:tcW w:w="42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Медицинская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сестра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палатная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постовая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      </w:t>
            </w:r>
          </w:p>
        </w:tc>
        <w:tc>
          <w:tcPr>
            <w:tcW w:w="40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4,75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20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коек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обеспечения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круглосуточной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работы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5. </w:t>
            </w:r>
          </w:p>
        </w:tc>
        <w:tc>
          <w:tcPr>
            <w:tcW w:w="42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Медицинская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сестра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процедурной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  <w:tc>
          <w:tcPr>
            <w:tcW w:w="40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40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коек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6. </w:t>
            </w:r>
          </w:p>
        </w:tc>
        <w:tc>
          <w:tcPr>
            <w:tcW w:w="42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Медицинская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сестра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перевязочной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</w:p>
        </w:tc>
        <w:tc>
          <w:tcPr>
            <w:tcW w:w="40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40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коек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;         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0,5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40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коек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работы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гипсовой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7. </w:t>
            </w:r>
          </w:p>
        </w:tc>
        <w:tc>
          <w:tcPr>
            <w:tcW w:w="42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Младшая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сестра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уходу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больными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</w:t>
            </w:r>
          </w:p>
        </w:tc>
        <w:tc>
          <w:tcPr>
            <w:tcW w:w="40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4,75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20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коек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обеспечения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круглосуточной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работы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8. </w:t>
            </w:r>
          </w:p>
        </w:tc>
        <w:tc>
          <w:tcPr>
            <w:tcW w:w="42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Санитар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0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20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коек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уборки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помещений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;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20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коек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работы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буфете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9. </w:t>
            </w:r>
          </w:p>
        </w:tc>
        <w:tc>
          <w:tcPr>
            <w:tcW w:w="42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Сестра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хозяйка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</w:t>
            </w:r>
          </w:p>
        </w:tc>
        <w:tc>
          <w:tcPr>
            <w:tcW w:w="40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отделение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</w:t>
            </w:r>
          </w:p>
        </w:tc>
      </w:tr>
    </w:tbl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Приложение</w:t>
      </w:r>
      <w:r>
        <w:rPr>
          <w:rFonts w:ascii="ArialMT" w:hAnsi="ArialMT" w:cs="ArialMT"/>
          <w:sz w:val="20"/>
          <w:szCs w:val="20"/>
        </w:rPr>
        <w:t xml:space="preserve"> N 9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",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</w:t>
      </w:r>
      <w:r>
        <w:rPr>
          <w:rFonts w:ascii="ArialMT" w:hAnsi="ArialMT" w:cs="ArialMT"/>
          <w:sz w:val="20"/>
          <w:szCs w:val="20"/>
        </w:rPr>
        <w:t>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12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901</w:t>
      </w:r>
      <w:r>
        <w:rPr>
          <w:rFonts w:ascii="ArialMT" w:hAnsi="ArialMT" w:cs="ArialMT"/>
          <w:sz w:val="20"/>
          <w:szCs w:val="20"/>
        </w:rPr>
        <w:t>н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СТАНДАРТ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ОСНАЩЕНИЯ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6201"/>
        <w:gridCol w:w="21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N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/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Наименование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оснащения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оборудования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Требуемое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количество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.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Рабочее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заведующего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отделением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Рабочее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место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врача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травматолога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ортопеда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3.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Рабочее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место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сестры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4.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Негатоскоп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числу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кабинетов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5.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Лампа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потолочная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операционная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бестеневая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6.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Светильник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бестеневой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передвижной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7.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Кровати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функциональные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75%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всех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коек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8.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Стол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операционный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хирургический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9.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Шкаф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2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Шкаф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медикаментов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2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11.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Шкаф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расходного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материала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2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12.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Облучатель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рециркулятор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воздуха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ультрафиолетовый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помещений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13.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Ультразвуковая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мойка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14.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Осветитель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налобный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15.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Аспиратор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отсасыватель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хирургический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16.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Электрокоагулятор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хирургический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17.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силовых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дрель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осцилляторная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пила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трепан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18.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Столик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инструментальный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2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19.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Контейнер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емкость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предст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ерилизационной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очистки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дезинфекции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стерилизации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изделий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3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20.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Комплект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сбора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сортировки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отходов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2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21.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Холодильник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22.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Сплит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система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кондиционирования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воздуха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отсутствии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централизованной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системы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23.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Стойка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штатив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инфузионных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стем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7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24.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Монитор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функциями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электрокардиографа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измерения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артериального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давления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пульсоксиметрии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капнографии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контроля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частоты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дыхательных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сокращений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25.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Дефибриллятор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монитор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встроенным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кардиостимулятором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26.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Анализатор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кислотно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основного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равновесия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крови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27.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Аппарат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дыхательный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ручной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28.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Аппарат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дыхательный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ручной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баллоном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29.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Ларингоскоп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светодиодный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2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30.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Устройство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разрезания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гипсовых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повязок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нож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ножни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цы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фреза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31.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Стол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гипсовочный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32.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Стерилизатор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3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33.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Стерилизатор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электр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суховоздушный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шкаф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34.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Подушка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кислородная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эбонитовой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воронкой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35.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Медицинский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инструментарий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36.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первичной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хирургической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обработки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3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37.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Шины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Беллера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скелетного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вытяжения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20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38.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грузов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скелетного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вытяжения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20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39.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спиц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диаметра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размера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10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40.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Антистеплер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снятия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скоб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швов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2        </w:t>
            </w:r>
          </w:p>
        </w:tc>
      </w:tr>
    </w:tbl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Приложение</w:t>
      </w:r>
      <w:r>
        <w:rPr>
          <w:rFonts w:ascii="ArialMT" w:hAnsi="ArialMT" w:cs="ArialMT"/>
          <w:sz w:val="20"/>
          <w:szCs w:val="20"/>
        </w:rPr>
        <w:t xml:space="preserve"> N 10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</w:t>
      </w:r>
      <w:r>
        <w:rPr>
          <w:rFonts w:ascii="ArialMT" w:hAnsi="ArialMT" w:cs="ArialMT"/>
          <w:sz w:val="20"/>
          <w:szCs w:val="20"/>
        </w:rPr>
        <w:t>я</w:t>
      </w:r>
      <w:r>
        <w:rPr>
          <w:rFonts w:ascii="ArialMT" w:hAnsi="ArialMT" w:cs="ArialMT"/>
          <w:sz w:val="20"/>
          <w:szCs w:val="20"/>
        </w:rPr>
        <w:t>",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12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901</w:t>
      </w:r>
      <w:r>
        <w:rPr>
          <w:rFonts w:ascii="ArialMT" w:hAnsi="ArialMT" w:cs="ArialMT"/>
          <w:sz w:val="20"/>
          <w:szCs w:val="20"/>
        </w:rPr>
        <w:t>н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СТАНДАРТ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ДОПОЛНИТЕЛЬНОГО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ОСНАЩЕНИЯ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ОПЕРАЦИОННОЙ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ОПЕРАЦИОННОГО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БЛОКА</w:t>
      </w:r>
      <w:r>
        <w:rPr>
          <w:rFonts w:ascii="ArialMT" w:hAnsi="ArialMT" w:cs="ArialMT"/>
          <w:sz w:val="20"/>
          <w:szCs w:val="20"/>
        </w:rPr>
        <w:t xml:space="preserve">)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СТРУКТУРЕ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КОТОРОЙ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СОЗДАЕТСЯ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6201"/>
        <w:gridCol w:w="21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lastRenderedPageBreak/>
              <w:t xml:space="preserve"> N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/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Наименование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оснащения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оборудования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Требуемое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количество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.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Рабочее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место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заведующего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отделением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Рабочее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место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операционной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сестры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3.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Негатоскоп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4.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Лампа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потолочная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операционная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бестеневая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5.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Светильник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бестеневой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передвижной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6.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Стол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операционный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хир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ургический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7.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Стол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операционный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хирургический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рентгеноконтрастный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8.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Ортопедическая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приставка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столу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операционному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хирургическому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рентген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оконтрастному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9.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Аспиратор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отсасыватель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хирургический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10.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Осветитель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налобный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11.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Электрохирургический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блок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аргоноусиленной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коа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гуляцией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12.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Электрокоагулятор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хирургический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13.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силовых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дрель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осцилляторная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пила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трепан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2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14.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Ультразвуковая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мойка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15.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Облучатель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рециркулятор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воздуха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ультрафиолетовый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помещений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16.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Шкаф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17.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Шкаф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медикаментов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18.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Шкаф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расходного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материала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19.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Монитор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функциями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электрокардиографа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измерения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артериального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давления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пульсоксиметрии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капнографии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контроля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частоты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дыхательных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сокращений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20.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Дефибриллятор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монитор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встроенным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кардиостимулятором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21.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Холодильник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22.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Столик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инструментальный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2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23.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Контейнер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емкость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предстерилизационной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очистки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дезинфекции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стерилиз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ации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изделий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3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24.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Комплект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сбора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сортировки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отходов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2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25.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Анализатор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кислотно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основного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новесия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крови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26.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Аппарат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дыхательный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ручной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27.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Аппарат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дыхательный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ручной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баллоном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28.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Аппарат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наркозно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дыхательный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ингаляционного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наркоза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29.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Аппарат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рентгенотелевизионный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передвижной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хирургический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дугой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30.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Комплект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рентгензащиты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фартук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шапочка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очки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ширма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бол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ьшая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31.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Столик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анестезиолога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2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32.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Ларингоскоп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светодиодный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2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33.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Бронхофиброскоп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бронхоскоп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гибкий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ветителем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отсасывателем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34.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Аппарат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фильтрации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реинфузируемой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крови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35.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Стойка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штатив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инфузионных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систем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36.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Инфузомат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37.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Сплит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система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кондиционирования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воздуха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отсутствии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централизованной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системы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38.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Стерилизатор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3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39.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Стерилизатор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электрический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суховоздушный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шкаф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40.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Подушка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кислородная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эбонитовой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воронкой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41.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Медицинский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инструментарий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42.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травматологический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большой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оказания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lastRenderedPageBreak/>
              <w:t>скорой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помощи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lastRenderedPageBreak/>
              <w:t xml:space="preserve">       2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lastRenderedPageBreak/>
              <w:t xml:space="preserve">43.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повреждениях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сухожилий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2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44.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переломах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костей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кисти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стоп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3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45.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скелетного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вытяжения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20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46.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Шины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Беллера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скелетного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вытяжения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20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47.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грузов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скелетного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вытяжения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20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48.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спиц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диаметра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размера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20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49.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винтов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диаметра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размера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остеосинтеза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20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50.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канюлированных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винтов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диаметра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размера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остеосинтеза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20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51.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пластин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типа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размера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накостного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еосинтеза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30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52.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стержней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типа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размеров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внутрикостного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остеосинтеза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20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53.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аппаратов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спицевых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стержневых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типа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размера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чрезкожного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остеосинтеза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костей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таза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20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54.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переломах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костей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таза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55.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пластин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типа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размера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накостного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остеоси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нтеза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костей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таза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10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56.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аппаратов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стержневых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типа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размера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чрескостного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остеосинтеза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костей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таза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5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57.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Навигационная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система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интрамедуллярного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остеосинтеза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58.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трепанации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черепа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59.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декомпрессивной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ляминэктомии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2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60.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переломах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тел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позвонков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3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61.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выполнения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ортопедических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операций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3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62.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Детский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ортопедический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пластин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15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63.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эндопротезирования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суставов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64.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эндопротезов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типа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размеров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эндопротезирования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различных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суставов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65.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Артроскопическая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стойка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66.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Артроскопический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мелких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суставов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67.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Артроскопический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локтевого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плечевого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коленного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суставов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68.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Артроскопи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тазобедренного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сустава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69.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операциях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позвоночнике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70.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стопе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71.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микрохирургических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72. </w:t>
            </w:r>
          </w:p>
        </w:tc>
        <w:tc>
          <w:tcPr>
            <w:tcW w:w="62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Операционный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микроскоп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1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</w:tbl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Приложение</w:t>
      </w:r>
      <w:r>
        <w:rPr>
          <w:rFonts w:ascii="ArialMT" w:hAnsi="ArialMT" w:cs="ArialMT"/>
          <w:sz w:val="20"/>
          <w:szCs w:val="20"/>
        </w:rPr>
        <w:t xml:space="preserve"> N 11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",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здравоо</w:t>
      </w:r>
      <w:r>
        <w:rPr>
          <w:rFonts w:ascii="ArialMT" w:hAnsi="ArialMT" w:cs="ArialMT"/>
          <w:sz w:val="20"/>
          <w:szCs w:val="20"/>
        </w:rPr>
        <w:t>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12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901</w:t>
      </w:r>
      <w:r>
        <w:rPr>
          <w:rFonts w:ascii="ArialMT" w:hAnsi="ArialMT" w:cs="ArialMT"/>
          <w:sz w:val="20"/>
          <w:szCs w:val="20"/>
        </w:rPr>
        <w:t>н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ПРАВИЛА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НЕОТЛОЖНОЙ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1. </w:t>
      </w:r>
      <w:r>
        <w:rPr>
          <w:rFonts w:ascii="ArialMT" w:hAnsi="ArialMT" w:cs="ArialMT"/>
          <w:sz w:val="20"/>
          <w:szCs w:val="20"/>
        </w:rPr>
        <w:t>Настоящие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Правила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устанавливают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порядок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деятельности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неотложной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который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являетс</w:t>
      </w:r>
      <w:r>
        <w:rPr>
          <w:rFonts w:ascii="ArialMT" w:hAnsi="ArialMT" w:cs="ArialMT"/>
          <w:sz w:val="20"/>
          <w:szCs w:val="20"/>
        </w:rPr>
        <w:t>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структурным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подразделением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 xml:space="preserve">2. </w:t>
      </w:r>
      <w:r>
        <w:rPr>
          <w:rFonts w:ascii="ArialMT" w:hAnsi="ArialMT" w:cs="ArialMT"/>
          <w:sz w:val="20"/>
          <w:szCs w:val="20"/>
        </w:rPr>
        <w:t>Кабинет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неотложной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далее</w:t>
      </w:r>
      <w:r>
        <w:rPr>
          <w:rFonts w:ascii="ArialMT" w:hAnsi="ArialMT" w:cs="ArialMT"/>
          <w:sz w:val="20"/>
          <w:szCs w:val="20"/>
        </w:rPr>
        <w:t xml:space="preserve"> - </w:t>
      </w:r>
      <w:r>
        <w:rPr>
          <w:rFonts w:ascii="ArialMT" w:hAnsi="ArialMT" w:cs="ArialMT"/>
          <w:sz w:val="20"/>
          <w:szCs w:val="20"/>
        </w:rPr>
        <w:t>Травмпункт</w:t>
      </w:r>
      <w:r>
        <w:rPr>
          <w:rFonts w:ascii="ArialMT" w:hAnsi="ArialMT" w:cs="ArialMT"/>
          <w:sz w:val="20"/>
          <w:szCs w:val="20"/>
        </w:rPr>
        <w:t xml:space="preserve">) </w:t>
      </w:r>
      <w:r>
        <w:rPr>
          <w:rFonts w:ascii="ArialMT" w:hAnsi="ArialMT" w:cs="ArialMT"/>
          <w:sz w:val="20"/>
          <w:szCs w:val="20"/>
        </w:rPr>
        <w:t>создается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осуществления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неотложной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3. </w:t>
      </w:r>
      <w:r>
        <w:rPr>
          <w:rFonts w:ascii="ArialMT" w:hAnsi="ArialMT" w:cs="ArialMT"/>
          <w:sz w:val="20"/>
          <w:szCs w:val="20"/>
        </w:rPr>
        <w:t>Травмпункт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возглавляет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заведующи</w:t>
      </w:r>
      <w:r>
        <w:rPr>
          <w:rFonts w:ascii="ArialMT" w:hAnsi="ArialMT" w:cs="ArialMT"/>
          <w:sz w:val="20"/>
          <w:szCs w:val="20"/>
        </w:rPr>
        <w:t>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назначаемый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должность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освобождаемый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должности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руководителем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составе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которой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он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создан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4.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должности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заведующего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Травмпунктом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врача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травматолога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ортопеда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Травмпункта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назначаются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специалисты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соответствующие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Квалификационным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</w:t>
      </w:r>
      <w:r>
        <w:rPr>
          <w:rFonts w:ascii="ArialMT" w:hAnsi="ArialMT" w:cs="ArialMT"/>
          <w:sz w:val="20"/>
          <w:szCs w:val="20"/>
        </w:rPr>
        <w:t>ебованиям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специалистам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высшим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послевузовским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фармацевтическим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образованием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сфере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утвержденным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социального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развития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7 </w:t>
      </w:r>
      <w:r>
        <w:rPr>
          <w:rFonts w:ascii="ArialMT" w:hAnsi="ArialMT" w:cs="ArialMT"/>
          <w:sz w:val="20"/>
          <w:szCs w:val="20"/>
        </w:rPr>
        <w:t>июля</w:t>
      </w:r>
      <w:r>
        <w:rPr>
          <w:rFonts w:ascii="ArialMT" w:hAnsi="ArialMT" w:cs="ArialMT"/>
          <w:sz w:val="20"/>
          <w:szCs w:val="20"/>
        </w:rPr>
        <w:t xml:space="preserve"> 2009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415</w:t>
      </w:r>
      <w:r>
        <w:rPr>
          <w:rFonts w:ascii="ArialMT" w:hAnsi="ArialMT" w:cs="ArialMT"/>
          <w:sz w:val="20"/>
          <w:szCs w:val="20"/>
        </w:rPr>
        <w:t>н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специальност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5. </w:t>
      </w:r>
      <w:r>
        <w:rPr>
          <w:rFonts w:ascii="ArialMT" w:hAnsi="ArialMT" w:cs="ArialMT"/>
          <w:sz w:val="20"/>
          <w:szCs w:val="20"/>
        </w:rPr>
        <w:t>Структура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штатная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численность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Травмпункта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устанавливаются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руководителем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исходя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из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объема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проводимой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лечебно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диагностической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работы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численности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обслуживаемого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учетом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рекомендуемых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штат</w:t>
      </w:r>
      <w:r>
        <w:rPr>
          <w:rFonts w:ascii="ArialMT" w:hAnsi="ArialMT" w:cs="ArialMT"/>
          <w:sz w:val="20"/>
          <w:szCs w:val="20"/>
        </w:rPr>
        <w:t>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нормативов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предусмотренных</w:t>
      </w:r>
      <w:r>
        <w:rPr>
          <w:rFonts w:ascii="ArialMT" w:hAnsi="ArialMT" w:cs="ArialMT"/>
          <w:sz w:val="20"/>
          <w:szCs w:val="20"/>
        </w:rPr>
        <w:t xml:space="preserve"> </w:t>
      </w:r>
      <w:hyperlink r:id="rId15" w:history="1">
        <w:r>
          <w:rPr>
            <w:rFonts w:ascii="ArialMT" w:hAnsi="ArialMT" w:cs="ArialMT"/>
            <w:color w:val="0000FF"/>
            <w:sz w:val="20"/>
            <w:szCs w:val="20"/>
          </w:rPr>
          <w:t>приложением N 12</w:t>
        </w:r>
      </w:hyperlink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", </w:t>
      </w: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настоящим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6. </w:t>
      </w:r>
      <w:r>
        <w:rPr>
          <w:rFonts w:ascii="ArialMT" w:hAnsi="ArialMT" w:cs="ArialMT"/>
          <w:sz w:val="20"/>
          <w:szCs w:val="20"/>
        </w:rPr>
        <w:t>Работа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Травмпункта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организуется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круглосуточно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7.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Травмпункте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рекомендуется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предусматривать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помещение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осмотра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пациентов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помещение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манипуляций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8. </w:t>
      </w:r>
      <w:r>
        <w:rPr>
          <w:rFonts w:ascii="ArialMT" w:hAnsi="ArialMT" w:cs="ArialMT"/>
          <w:sz w:val="20"/>
          <w:szCs w:val="20"/>
        </w:rPr>
        <w:t>Оснащение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Травмпункта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осуществляется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соответствии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стандартом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оснащения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предусмотренным</w:t>
      </w:r>
      <w:r>
        <w:rPr>
          <w:rFonts w:ascii="ArialMT" w:hAnsi="ArialMT" w:cs="ArialMT"/>
          <w:sz w:val="20"/>
          <w:szCs w:val="20"/>
        </w:rPr>
        <w:t xml:space="preserve"> </w:t>
      </w:r>
      <w:hyperlink r:id="rId16" w:history="1">
        <w:r>
          <w:rPr>
            <w:rFonts w:ascii="ArialMT" w:hAnsi="ArialMT" w:cs="ArialMT"/>
            <w:color w:val="0000FF"/>
            <w:sz w:val="20"/>
            <w:szCs w:val="20"/>
          </w:rPr>
          <w:t>прил</w:t>
        </w:r>
        <w:r>
          <w:rPr>
            <w:rFonts w:ascii="ArialMT" w:hAnsi="ArialMT" w:cs="ArialMT"/>
            <w:color w:val="0000FF"/>
            <w:sz w:val="20"/>
            <w:szCs w:val="20"/>
          </w:rPr>
          <w:t>ожением N 13</w:t>
        </w:r>
      </w:hyperlink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", </w:t>
      </w: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настоящим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9. </w:t>
      </w:r>
      <w:r>
        <w:rPr>
          <w:rFonts w:ascii="ArialMT" w:hAnsi="ArialMT" w:cs="ArialMT"/>
          <w:sz w:val="20"/>
          <w:szCs w:val="20"/>
        </w:rPr>
        <w:t>Травмпункт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имеет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отдельный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вход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оборудованный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пандусами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следующие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функциональные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вспомогательные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помещения</w:t>
      </w:r>
      <w:r>
        <w:rPr>
          <w:rFonts w:ascii="ArialMT" w:hAnsi="ArialMT" w:cs="ArialMT"/>
          <w:sz w:val="20"/>
          <w:szCs w:val="20"/>
        </w:rPr>
        <w:t>: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з</w:t>
      </w:r>
      <w:r>
        <w:rPr>
          <w:rFonts w:ascii="ArialMT" w:hAnsi="ArialMT" w:cs="ArialMT"/>
          <w:sz w:val="20"/>
          <w:szCs w:val="20"/>
        </w:rPr>
        <w:t>ал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ожидания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два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врачебного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приема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первичный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повторный</w:t>
      </w:r>
      <w:r>
        <w:rPr>
          <w:rFonts w:ascii="ArialMT" w:hAnsi="ArialMT" w:cs="ArialMT"/>
          <w:sz w:val="20"/>
          <w:szCs w:val="20"/>
        </w:rPr>
        <w:t>);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процедурная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перевязочные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перевязочная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гипсовая</w:t>
      </w:r>
      <w:r>
        <w:rPr>
          <w:rFonts w:ascii="ArialMT" w:hAnsi="ArialMT" w:cs="ArialMT"/>
          <w:sz w:val="20"/>
          <w:szCs w:val="20"/>
        </w:rPr>
        <w:t>);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рентгенологический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необходимости</w:t>
      </w:r>
      <w:r>
        <w:rPr>
          <w:rFonts w:ascii="ArialMT" w:hAnsi="ArialMT" w:cs="ArialMT"/>
          <w:sz w:val="20"/>
          <w:szCs w:val="20"/>
        </w:rPr>
        <w:t>);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кабинет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заведующего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Травмпунктом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кабинет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старшей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сестры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санузел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комн</w:t>
      </w:r>
      <w:r>
        <w:rPr>
          <w:rFonts w:ascii="ArialMT" w:hAnsi="ArialMT" w:cs="ArialMT"/>
          <w:sz w:val="20"/>
          <w:szCs w:val="20"/>
        </w:rPr>
        <w:t>ата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отдыха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персонала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100" w:after="100" w:line="240" w:lineRule="auto"/>
        <w:ind w:right="-6"/>
        <w:jc w:val="both"/>
        <w:rPr>
          <w:rFonts w:ascii="TimesNewRomanPSMT" w:hAnsi="TimesNewRomanPSMT" w:cs="TimesNewRomanPSMT"/>
          <w:sz w:val="2"/>
          <w:szCs w:val="2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КонсультантПлюс</w:t>
      </w:r>
      <w:r>
        <w:rPr>
          <w:rFonts w:ascii="ArialMT" w:hAnsi="ArialMT" w:cs="ArialMT"/>
          <w:sz w:val="20"/>
          <w:szCs w:val="20"/>
        </w:rPr>
        <w:t xml:space="preserve">: </w:t>
      </w:r>
      <w:r>
        <w:rPr>
          <w:rFonts w:ascii="ArialMT" w:hAnsi="ArialMT" w:cs="ArialMT"/>
          <w:sz w:val="20"/>
          <w:szCs w:val="20"/>
        </w:rPr>
        <w:t>примечание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Нумерация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пунктов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дана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соответствии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официальным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текстом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документа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100" w:after="100" w:line="240" w:lineRule="auto"/>
        <w:ind w:right="-6"/>
        <w:jc w:val="both"/>
        <w:rPr>
          <w:rFonts w:ascii="TimesNewRomanPSMT" w:hAnsi="TimesNewRomanPSMT" w:cs="TimesNewRomanPSMT"/>
          <w:sz w:val="2"/>
          <w:szCs w:val="2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8. </w:t>
      </w:r>
      <w:r>
        <w:rPr>
          <w:rFonts w:ascii="ArialMT" w:hAnsi="ArialMT" w:cs="ArialMT"/>
          <w:sz w:val="20"/>
          <w:szCs w:val="20"/>
        </w:rPr>
        <w:t>Основными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функциями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Травмпункта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являются</w:t>
      </w:r>
      <w:r>
        <w:rPr>
          <w:rFonts w:ascii="ArialMT" w:hAnsi="ArialMT" w:cs="ArialMT"/>
          <w:sz w:val="20"/>
          <w:szCs w:val="20"/>
        </w:rPr>
        <w:t>: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обеспечение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диагностической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лечебной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острыми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заболеваниям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обратившихся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неотложной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10. </w:t>
      </w:r>
      <w:r>
        <w:rPr>
          <w:rFonts w:ascii="ArialMT" w:hAnsi="ArialMT" w:cs="ArialMT"/>
          <w:sz w:val="20"/>
          <w:szCs w:val="20"/>
        </w:rPr>
        <w:t>Направление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острыми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усл</w:t>
      </w:r>
      <w:r>
        <w:rPr>
          <w:rFonts w:ascii="ArialMT" w:hAnsi="ArialMT" w:cs="ArialMT"/>
          <w:sz w:val="20"/>
          <w:szCs w:val="20"/>
        </w:rPr>
        <w:t>овиях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Приложение</w:t>
      </w:r>
      <w:r>
        <w:rPr>
          <w:rFonts w:ascii="ArialMT" w:hAnsi="ArialMT" w:cs="ArialMT"/>
          <w:sz w:val="20"/>
          <w:szCs w:val="20"/>
        </w:rPr>
        <w:t xml:space="preserve"> N 12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",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12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901</w:t>
      </w:r>
      <w:r>
        <w:rPr>
          <w:rFonts w:ascii="ArialMT" w:hAnsi="ArialMT" w:cs="ArialMT"/>
          <w:sz w:val="20"/>
          <w:szCs w:val="20"/>
        </w:rPr>
        <w:t>н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РЕКОМЕНДУЕМЫЕ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ШТАТНЫЕ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НОРМАТИВЫ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НЕОТЛОЖНОГО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  <w:r>
        <w:rPr>
          <w:rFonts w:ascii="ArialMT" w:hAnsi="ArialMT" w:cs="ArialMT"/>
          <w:sz w:val="20"/>
          <w:szCs w:val="20"/>
        </w:rPr>
        <w:t xml:space="preserve"> &lt;*&gt;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&lt;*&gt; </w:t>
      </w:r>
      <w:r>
        <w:rPr>
          <w:rFonts w:ascii="ArialMT" w:hAnsi="ArialMT" w:cs="ArialMT"/>
          <w:sz w:val="20"/>
          <w:szCs w:val="20"/>
        </w:rPr>
        <w:t>Рекомендуемые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штатные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нормативы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поликлинического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распространяются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частной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</w:t>
      </w:r>
      <w:r>
        <w:rPr>
          <w:rFonts w:ascii="ArialMT" w:hAnsi="ArialMT" w:cs="ArialMT"/>
          <w:sz w:val="20"/>
          <w:szCs w:val="20"/>
        </w:rPr>
        <w:t>дравоохранения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3978"/>
        <w:gridCol w:w="43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N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/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Наименование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должности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</w:tc>
        <w:tc>
          <w:tcPr>
            <w:tcW w:w="43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должностей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1. </w:t>
            </w:r>
          </w:p>
        </w:tc>
        <w:tc>
          <w:tcPr>
            <w:tcW w:w="39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Заведующий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-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врач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травматолог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-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ортопед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43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1     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2. </w:t>
            </w:r>
          </w:p>
        </w:tc>
        <w:tc>
          <w:tcPr>
            <w:tcW w:w="39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Врач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травматолог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ортопед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</w:tc>
        <w:tc>
          <w:tcPr>
            <w:tcW w:w="43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15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тыс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.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взрослого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населения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;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12,5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тыс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.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детского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населения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3. </w:t>
            </w:r>
          </w:p>
        </w:tc>
        <w:tc>
          <w:tcPr>
            <w:tcW w:w="39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Медицинская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сестра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</w:t>
            </w:r>
          </w:p>
        </w:tc>
        <w:tc>
          <w:tcPr>
            <w:tcW w:w="43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врача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травматолога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ортопеда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4. </w:t>
            </w:r>
          </w:p>
        </w:tc>
        <w:tc>
          <w:tcPr>
            <w:tcW w:w="39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Санитар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43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3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кабинета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</w:t>
            </w:r>
          </w:p>
        </w:tc>
      </w:tr>
    </w:tbl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Приложение</w:t>
      </w:r>
      <w:r>
        <w:rPr>
          <w:rFonts w:ascii="ArialMT" w:hAnsi="ArialMT" w:cs="ArialMT"/>
          <w:sz w:val="20"/>
          <w:szCs w:val="20"/>
        </w:rPr>
        <w:t xml:space="preserve"> N 13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</w:t>
      </w:r>
      <w:r>
        <w:rPr>
          <w:rFonts w:ascii="ArialMT" w:hAnsi="ArialMT" w:cs="ArialMT"/>
          <w:sz w:val="20"/>
          <w:szCs w:val="20"/>
        </w:rPr>
        <w:t>нской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",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12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901</w:t>
      </w:r>
      <w:r>
        <w:rPr>
          <w:rFonts w:ascii="ArialMT" w:hAnsi="ArialMT" w:cs="ArialMT"/>
          <w:sz w:val="20"/>
          <w:szCs w:val="20"/>
        </w:rPr>
        <w:t>н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СТАНДАРТ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ОСНАЩЕНИЯ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НЕОТЛОЖНОГО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КАБИНЕТА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5733"/>
        <w:gridCol w:w="25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N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/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Наименова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оснащения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оборудования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Требуемое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.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Рабочее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место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заведующего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1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Рабочее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место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врача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травматолога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ортопеда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3.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Рабочее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место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сестры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4.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Негатоскоп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1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5.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Кушетка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помещений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6.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Весы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1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7.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Ростомер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1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8.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Угломер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складной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1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9.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Шина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транспортная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нижних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конечностей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1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10.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Шина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проволочная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верхних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нижних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конечностей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2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11.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Шина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фиксации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кисти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пальцев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3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12.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Шина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лечения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переломов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клю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чицы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детей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1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13.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Деротационная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шина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2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14.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Аппарат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репозиции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костей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предплечья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15.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Аппарат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репозиции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лодыжек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пяточной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кости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16.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силовых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операций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дрель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осцилляторная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пила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трепан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1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17.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Набор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спиц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диаметра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размера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2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18.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Устройство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разрезания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гипсовых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повязок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нож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ножницы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фреза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1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19.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Антистеплер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снятия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скоб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швов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1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lastRenderedPageBreak/>
              <w:t xml:space="preserve">20.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Стерилизатор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менее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21.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Стерилизатор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инструме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электрический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суховоздушный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шкаф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   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требованию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22.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Подушка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кислородная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эбонитовой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воронкой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1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23.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Облучатель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ультрафиолетовый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бактерицидный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помещений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помещений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24.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Измеритель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артериального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давления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 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сфигмоманометр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1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25. </w:t>
            </w:r>
          </w:p>
        </w:tc>
        <w:tc>
          <w:tcPr>
            <w:tcW w:w="57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Укладка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оказания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экстренной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помощи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анафилактическом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шоке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</w:t>
            </w:r>
          </w:p>
        </w:tc>
        <w:tc>
          <w:tcPr>
            <w:tcW w:w="2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1          </w:t>
            </w:r>
          </w:p>
        </w:tc>
      </w:tr>
    </w:tbl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Приложение</w:t>
      </w:r>
      <w:r>
        <w:rPr>
          <w:rFonts w:ascii="ArialMT" w:hAnsi="ArialMT" w:cs="ArialMT"/>
          <w:sz w:val="20"/>
          <w:szCs w:val="20"/>
        </w:rPr>
        <w:t xml:space="preserve"> N 14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",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12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901</w:t>
      </w:r>
      <w:r>
        <w:rPr>
          <w:rFonts w:ascii="ArialMT" w:hAnsi="ArialMT" w:cs="ArialMT"/>
          <w:sz w:val="20"/>
          <w:szCs w:val="20"/>
        </w:rPr>
        <w:t>н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ПРАВИЛА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ДЕЯТЕЛЬНОСТИ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ПОЛИКЛИНИЧЕСКОГО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ОТДЕЛЕНИЯ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1. </w:t>
      </w:r>
      <w:r>
        <w:rPr>
          <w:rFonts w:ascii="ArialMT" w:hAnsi="ArialMT" w:cs="ArialMT"/>
          <w:sz w:val="20"/>
          <w:szCs w:val="20"/>
        </w:rPr>
        <w:t>Настоящие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Правила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устанавливают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порядок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деятельности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поликлинического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</w:t>
      </w:r>
      <w:r>
        <w:rPr>
          <w:rFonts w:ascii="ArialMT" w:hAnsi="ArialMT" w:cs="ArialMT"/>
          <w:sz w:val="20"/>
          <w:szCs w:val="20"/>
        </w:rPr>
        <w:t>дия</w:t>
      </w:r>
      <w:r>
        <w:rPr>
          <w:rFonts w:ascii="ArialMT" w:hAnsi="ArialMT" w:cs="ArialMT"/>
          <w:sz w:val="20"/>
          <w:szCs w:val="20"/>
        </w:rPr>
        <w:t xml:space="preserve">", </w:t>
      </w:r>
      <w:r>
        <w:rPr>
          <w:rFonts w:ascii="ArialMT" w:hAnsi="ArialMT" w:cs="ArialMT"/>
          <w:sz w:val="20"/>
          <w:szCs w:val="20"/>
        </w:rPr>
        <w:t>которое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является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структурным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подразделением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далее</w:t>
      </w:r>
      <w:r>
        <w:rPr>
          <w:rFonts w:ascii="ArialMT" w:hAnsi="ArialMT" w:cs="ArialMT"/>
          <w:sz w:val="20"/>
          <w:szCs w:val="20"/>
        </w:rPr>
        <w:t xml:space="preserve"> - </w:t>
      </w:r>
      <w:r>
        <w:rPr>
          <w:rFonts w:ascii="ArialMT" w:hAnsi="ArialMT" w:cs="ArialMT"/>
          <w:sz w:val="20"/>
          <w:szCs w:val="20"/>
        </w:rPr>
        <w:t>поликлиническое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отделение</w:t>
      </w:r>
      <w:r>
        <w:rPr>
          <w:rFonts w:ascii="ArialMT" w:hAnsi="ArialMT" w:cs="ArialMT"/>
          <w:sz w:val="20"/>
          <w:szCs w:val="20"/>
        </w:rPr>
        <w:t>).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2. </w:t>
      </w:r>
      <w:r>
        <w:rPr>
          <w:rFonts w:ascii="ArialMT" w:hAnsi="ArialMT" w:cs="ArialMT"/>
          <w:sz w:val="20"/>
          <w:szCs w:val="20"/>
        </w:rPr>
        <w:t>Поликлиническое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возглавляет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заведующий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назначаемый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должность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освобождаемый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должности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руководителем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3.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должность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заведующего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отделением</w:t>
      </w:r>
      <w:r>
        <w:rPr>
          <w:rFonts w:ascii="ArialMT" w:hAnsi="ArialMT" w:cs="ArialMT"/>
          <w:sz w:val="20"/>
          <w:szCs w:val="20"/>
        </w:rPr>
        <w:t xml:space="preserve"> - </w:t>
      </w:r>
      <w:r>
        <w:rPr>
          <w:rFonts w:ascii="ArialMT" w:hAnsi="ArialMT" w:cs="ArialMT"/>
          <w:sz w:val="20"/>
          <w:szCs w:val="20"/>
        </w:rPr>
        <w:t>врача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травматолога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ортопеда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назначается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специалист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соответствующий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требованиям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предъявляемым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Квалификационными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требованиями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специалистам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высшим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послевузовским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фармацевтическим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образованием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>фере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утвержденным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социального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развития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7 </w:t>
      </w:r>
      <w:r>
        <w:rPr>
          <w:rFonts w:ascii="ArialMT" w:hAnsi="ArialMT" w:cs="ArialMT"/>
          <w:sz w:val="20"/>
          <w:szCs w:val="20"/>
        </w:rPr>
        <w:t>июля</w:t>
      </w:r>
      <w:r>
        <w:rPr>
          <w:rFonts w:ascii="ArialMT" w:hAnsi="ArialMT" w:cs="ArialMT"/>
          <w:sz w:val="20"/>
          <w:szCs w:val="20"/>
        </w:rPr>
        <w:t xml:space="preserve"> 2009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415</w:t>
      </w:r>
      <w:r>
        <w:rPr>
          <w:rFonts w:ascii="ArialMT" w:hAnsi="ArialMT" w:cs="ArialMT"/>
          <w:sz w:val="20"/>
          <w:szCs w:val="20"/>
        </w:rPr>
        <w:t>н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специальности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4. </w:t>
      </w:r>
      <w:r>
        <w:rPr>
          <w:rFonts w:ascii="ArialMT" w:hAnsi="ArialMT" w:cs="ArialMT"/>
          <w:sz w:val="20"/>
          <w:szCs w:val="20"/>
        </w:rPr>
        <w:t>Структура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штатная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численность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поликлинического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опред</w:t>
      </w:r>
      <w:r>
        <w:rPr>
          <w:rFonts w:ascii="ArialMT" w:hAnsi="ArialMT" w:cs="ArialMT"/>
          <w:sz w:val="20"/>
          <w:szCs w:val="20"/>
        </w:rPr>
        <w:t>еляется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исходя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из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объема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проводимой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лечебно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диагностической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работы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мощности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учетом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рекомендуемых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штатных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нормативов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предусмотренных</w:t>
      </w:r>
      <w:r>
        <w:rPr>
          <w:rFonts w:ascii="ArialMT" w:hAnsi="ArialMT" w:cs="ArialMT"/>
          <w:sz w:val="20"/>
          <w:szCs w:val="20"/>
        </w:rPr>
        <w:t xml:space="preserve"> </w:t>
      </w:r>
      <w:hyperlink r:id="rId17" w:history="1">
        <w:r>
          <w:rPr>
            <w:rFonts w:ascii="ArialMT" w:hAnsi="ArialMT" w:cs="ArialMT"/>
            <w:color w:val="0000FF"/>
            <w:sz w:val="20"/>
            <w:szCs w:val="20"/>
          </w:rPr>
          <w:t>приложением N 15</w:t>
        </w:r>
      </w:hyperlink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</w:t>
      </w:r>
      <w:r>
        <w:rPr>
          <w:rFonts w:ascii="ArialMT" w:hAnsi="ArialMT" w:cs="ArialMT"/>
          <w:sz w:val="20"/>
          <w:szCs w:val="20"/>
        </w:rPr>
        <w:t>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", </w:t>
      </w: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настоящим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5.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структуре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поликлинического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рекомендуется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предусматривать</w:t>
      </w:r>
      <w:r>
        <w:rPr>
          <w:rFonts w:ascii="ArialMT" w:hAnsi="ArialMT" w:cs="ArialMT"/>
          <w:sz w:val="20"/>
          <w:szCs w:val="20"/>
        </w:rPr>
        <w:t>: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кабинет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заведующего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кабинет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старшей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сестры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процедурную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перевязочные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реабилитационное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отделение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кабин</w:t>
      </w:r>
      <w:r>
        <w:rPr>
          <w:rFonts w:ascii="ArialMT" w:hAnsi="ArialMT" w:cs="ArialMT"/>
          <w:sz w:val="20"/>
          <w:szCs w:val="20"/>
        </w:rPr>
        <w:t>ет</w:t>
      </w:r>
      <w:r>
        <w:rPr>
          <w:rFonts w:ascii="ArialMT" w:hAnsi="ArialMT" w:cs="ArialMT"/>
          <w:sz w:val="20"/>
          <w:szCs w:val="20"/>
        </w:rPr>
        <w:t>).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6.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поликлиническом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рекомендуется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предусматривать</w:t>
      </w:r>
      <w:r>
        <w:rPr>
          <w:rFonts w:ascii="ArialMT" w:hAnsi="ArialMT" w:cs="ArialMT"/>
          <w:sz w:val="20"/>
          <w:szCs w:val="20"/>
        </w:rPr>
        <w:t>: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помещение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сестры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хозяйки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помещение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врачей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комнату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работников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комнату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оборудования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>санитарную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комнату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учебный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класс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клинической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базы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при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</w:t>
      </w:r>
      <w:r>
        <w:rPr>
          <w:rFonts w:ascii="ArialMT" w:hAnsi="ArialMT" w:cs="ArialMT"/>
          <w:sz w:val="20"/>
          <w:szCs w:val="20"/>
        </w:rPr>
        <w:t>еобходимости</w:t>
      </w:r>
      <w:r>
        <w:rPr>
          <w:rFonts w:ascii="ArialMT" w:hAnsi="ArialMT" w:cs="ArialMT"/>
          <w:sz w:val="20"/>
          <w:szCs w:val="20"/>
        </w:rPr>
        <w:t>).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7. </w:t>
      </w:r>
      <w:r>
        <w:rPr>
          <w:rFonts w:ascii="ArialMT" w:hAnsi="ArialMT" w:cs="ArialMT"/>
          <w:sz w:val="20"/>
          <w:szCs w:val="20"/>
        </w:rPr>
        <w:t>Поликлиническое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осуществляет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следующие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функции</w:t>
      </w:r>
      <w:r>
        <w:rPr>
          <w:rFonts w:ascii="ArialMT" w:hAnsi="ArialMT" w:cs="ArialMT"/>
          <w:sz w:val="20"/>
          <w:szCs w:val="20"/>
        </w:rPr>
        <w:t>: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оказание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специализированной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применением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консервативных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или</w:t>
      </w:r>
      <w:r>
        <w:rPr>
          <w:rFonts w:ascii="ArialMT" w:hAnsi="ArialMT" w:cs="ArialMT"/>
          <w:sz w:val="20"/>
          <w:szCs w:val="20"/>
        </w:rPr>
        <w:t xml:space="preserve">) </w:t>
      </w:r>
      <w:r>
        <w:rPr>
          <w:rFonts w:ascii="ArialMT" w:hAnsi="ArialMT" w:cs="ArialMT"/>
          <w:sz w:val="20"/>
          <w:szCs w:val="20"/>
        </w:rPr>
        <w:t>хирургических</w:t>
      </w:r>
      <w:r>
        <w:rPr>
          <w:rFonts w:ascii="ArialMT" w:hAnsi="ArialMT" w:cs="ArialMT"/>
          <w:sz w:val="20"/>
          <w:szCs w:val="20"/>
        </w:rPr>
        <w:t xml:space="preserve"> (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числе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микрохирургических</w:t>
      </w:r>
      <w:r>
        <w:rPr>
          <w:rFonts w:ascii="ArialMT" w:hAnsi="ArialMT" w:cs="ArialMT"/>
          <w:sz w:val="20"/>
          <w:szCs w:val="20"/>
        </w:rPr>
        <w:t xml:space="preserve">) </w:t>
      </w:r>
      <w:r>
        <w:rPr>
          <w:rFonts w:ascii="ArialMT" w:hAnsi="ArialMT" w:cs="ArialMT"/>
          <w:sz w:val="20"/>
          <w:szCs w:val="20"/>
        </w:rPr>
        <w:t>методов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</w:t>
      </w:r>
      <w:r>
        <w:rPr>
          <w:rFonts w:ascii="ArialMT" w:hAnsi="ArialMT" w:cs="ArialMT"/>
          <w:sz w:val="20"/>
          <w:szCs w:val="20"/>
        </w:rPr>
        <w:t>чения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основе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утвержденных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стандартов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оказание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консультативной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врачам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других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подразделений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вопросам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профилактики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диагностики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слу</w:t>
      </w:r>
      <w:r>
        <w:rPr>
          <w:rFonts w:ascii="ArialMT" w:hAnsi="ArialMT" w:cs="ArialMT"/>
          <w:sz w:val="20"/>
          <w:szCs w:val="20"/>
        </w:rPr>
        <w:t>чае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если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является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структурным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подразделением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определение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рекомендаций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дальнейшему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лечению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амбулаторных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стационарных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условиях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организаций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разработку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внедрение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мероприятий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направленных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повышение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качества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ле</w:t>
      </w:r>
      <w:r>
        <w:rPr>
          <w:rFonts w:ascii="ArialMT" w:hAnsi="ArialMT" w:cs="ArialMT"/>
          <w:sz w:val="20"/>
          <w:szCs w:val="20"/>
        </w:rPr>
        <w:t>чебно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диагностической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работы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болезней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освоение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внедрение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клиническую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практику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современных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методов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профилактики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диагностики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лечения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реабилитации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осуществление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экспертизы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временной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нетрудоспособности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напр</w:t>
      </w:r>
      <w:r>
        <w:rPr>
          <w:rFonts w:ascii="ArialMT" w:hAnsi="ArialMT" w:cs="ArialMT"/>
          <w:sz w:val="20"/>
          <w:szCs w:val="20"/>
        </w:rPr>
        <w:t>авление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медико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социальную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экспертизу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проведение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диспансерного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наблюдения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последствиями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заболеваниями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костно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мышечной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проведение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диспансеризации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после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эндопротезирования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суставов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остопорозом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провед</w:t>
      </w:r>
      <w:r>
        <w:rPr>
          <w:rFonts w:ascii="ArialMT" w:hAnsi="ArialMT" w:cs="ArialMT"/>
          <w:sz w:val="20"/>
          <w:szCs w:val="20"/>
        </w:rPr>
        <w:t>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санитарно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гигиенического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просвещения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больных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родственников</w:t>
      </w:r>
      <w:r>
        <w:rPr>
          <w:rFonts w:ascii="ArialMT" w:hAnsi="ArialMT" w:cs="ArialMT"/>
          <w:sz w:val="20"/>
          <w:szCs w:val="20"/>
        </w:rPr>
        <w:t>;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ведение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учетной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отчетной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документации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предоставление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отчетов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деятельности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установленном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порядке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сбор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данных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для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регистров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ведение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которых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предусмотрено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законодательством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8. </w:t>
      </w:r>
      <w:r>
        <w:rPr>
          <w:rFonts w:ascii="ArialMT" w:hAnsi="ArialMT" w:cs="ArialMT"/>
          <w:sz w:val="20"/>
          <w:szCs w:val="20"/>
        </w:rPr>
        <w:t>Осн</w:t>
      </w:r>
      <w:r>
        <w:rPr>
          <w:rFonts w:ascii="ArialMT" w:hAnsi="ArialMT" w:cs="ArialMT"/>
          <w:sz w:val="20"/>
          <w:szCs w:val="20"/>
        </w:rPr>
        <w:t>ащение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поликлинического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осуществляется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соответствии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стандартом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оснащения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предусмотренным</w:t>
      </w:r>
      <w:r>
        <w:rPr>
          <w:rFonts w:ascii="ArialMT" w:hAnsi="ArialMT" w:cs="ArialMT"/>
          <w:sz w:val="20"/>
          <w:szCs w:val="20"/>
        </w:rPr>
        <w:t xml:space="preserve"> </w:t>
      </w:r>
      <w:hyperlink r:id="rId18" w:history="1">
        <w:r>
          <w:rPr>
            <w:rFonts w:ascii="ArialMT" w:hAnsi="ArialMT" w:cs="ArialMT"/>
            <w:color w:val="0000FF"/>
            <w:sz w:val="20"/>
            <w:szCs w:val="20"/>
          </w:rPr>
          <w:t>приложением N 16</w:t>
        </w:r>
      </w:hyperlink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 xml:space="preserve">", </w:t>
      </w:r>
      <w:r>
        <w:rPr>
          <w:rFonts w:ascii="ArialMT" w:hAnsi="ArialMT" w:cs="ArialMT"/>
          <w:sz w:val="20"/>
          <w:szCs w:val="20"/>
        </w:rPr>
        <w:t>утвержденн</w:t>
      </w:r>
      <w:r>
        <w:rPr>
          <w:rFonts w:ascii="ArialMT" w:hAnsi="ArialMT" w:cs="ArialMT"/>
          <w:sz w:val="20"/>
          <w:szCs w:val="20"/>
        </w:rPr>
        <w:t>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настоящим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9. </w:t>
      </w:r>
      <w:r>
        <w:rPr>
          <w:rFonts w:ascii="ArialMT" w:hAnsi="ArialMT" w:cs="ArialMT"/>
          <w:sz w:val="20"/>
          <w:szCs w:val="20"/>
        </w:rPr>
        <w:t>Поликлиническое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своей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работе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взаимодействует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другими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организациями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государственными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образовательными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учреждениями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дополнительного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профессионального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образования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научно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исследовательскими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институтами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травматолого</w:t>
      </w:r>
      <w:r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sz w:val="20"/>
          <w:szCs w:val="20"/>
        </w:rPr>
        <w:t>ортопедического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профиля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10. </w:t>
      </w:r>
      <w:r>
        <w:rPr>
          <w:rFonts w:ascii="ArialMT" w:hAnsi="ArialMT" w:cs="ArialMT"/>
          <w:sz w:val="20"/>
          <w:szCs w:val="20"/>
        </w:rPr>
        <w:t>Поликлиническое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может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использоваться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качестве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клинической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базы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образовательных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учреждений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среднего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высшего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дополнительного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профессионального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образования</w:t>
      </w:r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также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научных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организаций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Приложение</w:t>
      </w:r>
      <w:r>
        <w:rPr>
          <w:rFonts w:ascii="ArialMT" w:hAnsi="ArialMT" w:cs="ArialMT"/>
          <w:sz w:val="20"/>
          <w:szCs w:val="20"/>
        </w:rPr>
        <w:t xml:space="preserve"> N 15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",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12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901</w:t>
      </w:r>
      <w:r>
        <w:rPr>
          <w:rFonts w:ascii="ArialMT" w:hAnsi="ArialMT" w:cs="ArialMT"/>
          <w:sz w:val="20"/>
          <w:szCs w:val="20"/>
        </w:rPr>
        <w:t>н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РЕКОМЕНДУЕМЫЕ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ШТАТНЫЕ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НОРМАТИВЫ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ПОЛИКЛИНИЧЕСКОГО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  <w:r>
        <w:rPr>
          <w:rFonts w:ascii="ArialMT" w:hAnsi="ArialMT" w:cs="ArialMT"/>
          <w:sz w:val="20"/>
          <w:szCs w:val="20"/>
        </w:rPr>
        <w:t xml:space="preserve"> "</w:t>
      </w:r>
      <w:r>
        <w:rPr>
          <w:rFonts w:ascii="ArialMT" w:hAnsi="ArialMT" w:cs="ArialMT"/>
          <w:sz w:val="20"/>
          <w:szCs w:val="20"/>
        </w:rPr>
        <w:t>ТРАВМАТОЛОГИЯ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 &lt;*&gt;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</w:t>
      </w:r>
    </w:p>
    <w:p w:rsidR="00000000" w:rsidRDefault="007F650D">
      <w:pPr>
        <w:widowControl w:val="0"/>
        <w:autoSpaceDE w:val="0"/>
        <w:autoSpaceDN w:val="0"/>
        <w:adjustRightInd w:val="0"/>
        <w:spacing w:before="200" w:after="0" w:line="240" w:lineRule="auto"/>
        <w:ind w:right="-6" w:firstLine="54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&lt;*&gt; </w:t>
      </w:r>
      <w:r>
        <w:rPr>
          <w:rFonts w:ascii="ArialMT" w:hAnsi="ArialMT" w:cs="ArialMT"/>
          <w:sz w:val="20"/>
          <w:szCs w:val="20"/>
        </w:rPr>
        <w:t>Рекомендуемые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штатные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нормативы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поликлинического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травматологии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lastRenderedPageBreak/>
        <w:t>распространяются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медицинские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организации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частной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системы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>.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3978"/>
        <w:gridCol w:w="43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N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/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Наименование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должности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</w:tc>
        <w:tc>
          <w:tcPr>
            <w:tcW w:w="43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должностей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1. </w:t>
            </w:r>
          </w:p>
        </w:tc>
        <w:tc>
          <w:tcPr>
            <w:tcW w:w="39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Заведующий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поликлиническим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отделением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-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врач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травматолог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-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ортопед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43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8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более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врачей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-        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травматологов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ортопедов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2. </w:t>
            </w:r>
          </w:p>
        </w:tc>
        <w:tc>
          <w:tcPr>
            <w:tcW w:w="39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Врач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травматолог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ортопед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</w:tc>
        <w:tc>
          <w:tcPr>
            <w:tcW w:w="43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15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тыс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.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взрослого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населения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;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12,5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тыс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.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детского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населения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3. </w:t>
            </w:r>
          </w:p>
        </w:tc>
        <w:tc>
          <w:tcPr>
            <w:tcW w:w="39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Медицинская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сестра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</w:t>
            </w:r>
          </w:p>
        </w:tc>
        <w:tc>
          <w:tcPr>
            <w:tcW w:w="43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врача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травматолога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ортопеда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4. </w:t>
            </w:r>
          </w:p>
        </w:tc>
        <w:tc>
          <w:tcPr>
            <w:tcW w:w="39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Санитар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43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1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3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кабинета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</w:t>
            </w:r>
          </w:p>
        </w:tc>
      </w:tr>
    </w:tbl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Приложение</w:t>
      </w:r>
      <w:r>
        <w:rPr>
          <w:rFonts w:ascii="ArialMT" w:hAnsi="ArialMT" w:cs="ArialMT"/>
          <w:sz w:val="20"/>
          <w:szCs w:val="20"/>
        </w:rPr>
        <w:t xml:space="preserve"> N 16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Порядку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оказания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медицинской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помощи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населению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",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утвержденному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приказом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Министерства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здравоохранения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Российской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Федерации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от</w:t>
      </w:r>
      <w:r>
        <w:rPr>
          <w:rFonts w:ascii="ArialMT" w:hAnsi="ArialMT" w:cs="ArialMT"/>
          <w:sz w:val="20"/>
          <w:szCs w:val="20"/>
        </w:rPr>
        <w:t xml:space="preserve"> 12 </w:t>
      </w:r>
      <w:r>
        <w:rPr>
          <w:rFonts w:ascii="ArialMT" w:hAnsi="ArialMT" w:cs="ArialMT"/>
          <w:sz w:val="20"/>
          <w:szCs w:val="20"/>
        </w:rPr>
        <w:t>ноября</w:t>
      </w:r>
      <w:r>
        <w:rPr>
          <w:rFonts w:ascii="ArialMT" w:hAnsi="ArialMT" w:cs="ArialMT"/>
          <w:sz w:val="20"/>
          <w:szCs w:val="20"/>
        </w:rPr>
        <w:t xml:space="preserve"> 2012 </w:t>
      </w:r>
      <w:r>
        <w:rPr>
          <w:rFonts w:ascii="ArialMT" w:hAnsi="ArialMT" w:cs="ArialMT"/>
          <w:sz w:val="20"/>
          <w:szCs w:val="20"/>
        </w:rPr>
        <w:t>г</w:t>
      </w:r>
      <w:r>
        <w:rPr>
          <w:rFonts w:ascii="ArialMT" w:hAnsi="ArialMT" w:cs="ArialMT"/>
          <w:sz w:val="20"/>
          <w:szCs w:val="20"/>
        </w:rPr>
        <w:t>. N 901</w:t>
      </w:r>
      <w:r>
        <w:rPr>
          <w:rFonts w:ascii="ArialMT" w:hAnsi="ArialMT" w:cs="ArialMT"/>
          <w:sz w:val="20"/>
          <w:szCs w:val="20"/>
        </w:rPr>
        <w:t>н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СТАНДАРТ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ОСНАЩЕНИЯ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ПОЛИ</w:t>
      </w:r>
      <w:r>
        <w:rPr>
          <w:rFonts w:ascii="ArialMT" w:hAnsi="ArialMT" w:cs="ArialMT"/>
          <w:sz w:val="20"/>
          <w:szCs w:val="20"/>
        </w:rPr>
        <w:t>КЛИНИЧЕСКОГО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ОТДЕЛЕНИЯ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ПО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ПРОФИЛЮ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"</w:t>
      </w:r>
      <w:r>
        <w:rPr>
          <w:rFonts w:ascii="ArialMT" w:hAnsi="ArialMT" w:cs="ArialMT"/>
          <w:sz w:val="20"/>
          <w:szCs w:val="20"/>
        </w:rPr>
        <w:t>ТРАВМАТОЛОГИЯ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И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ОРТОПЕДИЯ</w:t>
      </w:r>
      <w:r>
        <w:rPr>
          <w:rFonts w:ascii="ArialMT" w:hAnsi="ArialMT" w:cs="ArialMT"/>
          <w:sz w:val="20"/>
          <w:szCs w:val="20"/>
        </w:rPr>
        <w:t>"</w:t>
      </w: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6084"/>
        <w:gridCol w:w="22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N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/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Наименование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оснащения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оборудования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Требуемое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,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шт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.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1.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Рабочее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место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заведующего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поликлиникой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1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2.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Рабочее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место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рача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травматолога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-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ортопеда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кабинетов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3.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Рабочее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место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сестры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кабинетов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4.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Негатоскоп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кабинетов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5.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Кушетка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кабинетов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6.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Весы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кабинетов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7.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Весы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медицинские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новорожденных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ству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кабинетов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8.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Ростомер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кабинетов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9.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Угломер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складной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кабинетов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10.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Шина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транспортная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нижних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конечносте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2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11.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Шина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проволочная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верхних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нижних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конечностей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2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12.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Шина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фиксации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кисти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и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пальцев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5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13.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Шина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лечения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переломов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ключицы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детей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2       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14.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Антистеплер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снятия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скоб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(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швов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)    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1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15.</w:t>
            </w:r>
          </w:p>
        </w:tc>
        <w:tc>
          <w:tcPr>
            <w:tcW w:w="60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Облучатель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ультрафиолетовый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бактерицидный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для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>помещений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2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количеству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</w:t>
            </w:r>
          </w:p>
          <w:p w:rsidR="00000000" w:rsidRDefault="007F6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CourierNewPSMT" w:hAnsi="CourierNewPSMT" w:cs="CourierNewPSMT"/>
                <w:sz w:val="20"/>
                <w:szCs w:val="20"/>
              </w:rPr>
            </w:pP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  <w:r>
              <w:rPr>
                <w:rFonts w:ascii="CourierNewPSMT" w:hAnsi="CourierNewPSMT" w:cs="CourierNewPSMT"/>
                <w:sz w:val="20"/>
                <w:szCs w:val="20"/>
              </w:rPr>
              <w:t>помещений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   </w:t>
            </w:r>
          </w:p>
        </w:tc>
      </w:tr>
    </w:tbl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p w:rsidR="00000000" w:rsidRDefault="007F65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0"/>
          <w:szCs w:val="20"/>
        </w:rPr>
      </w:pPr>
    </w:p>
    <w:p w:rsidR="007F650D" w:rsidRDefault="007F650D">
      <w:pPr>
        <w:widowControl w:val="0"/>
        <w:autoSpaceDE w:val="0"/>
        <w:autoSpaceDN w:val="0"/>
        <w:adjustRightInd w:val="0"/>
        <w:spacing w:before="100" w:after="100" w:line="240" w:lineRule="auto"/>
        <w:ind w:right="-6"/>
        <w:jc w:val="both"/>
        <w:rPr>
          <w:rFonts w:ascii="TimesNewRomanPSMT" w:hAnsi="TimesNewRomanPSMT" w:cs="TimesNewRomanPSMT"/>
          <w:sz w:val="2"/>
          <w:szCs w:val="2"/>
        </w:rPr>
      </w:pPr>
    </w:p>
    <w:sectPr w:rsidR="007F650D">
      <w:pgSz w:w="11900" w:h="16840"/>
      <w:pgMar w:top="841" w:right="595" w:bottom="841" w:left="5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E9"/>
    <w:rsid w:val="007F650D"/>
    <w:rsid w:val="00A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l%20Par695%20%20\" TargetMode="External"/><Relationship Id="rId13" Type="http://schemas.openxmlformats.org/officeDocument/2006/relationships/hyperlink" Target="file:///C:\Users\User\Downloads\l%20Par533%20%20\" TargetMode="External"/><Relationship Id="rId18" Type="http://schemas.openxmlformats.org/officeDocument/2006/relationships/hyperlink" Target="file:///C:\Users\User\Downloads\l%20Par1131%20%20\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l%20Par1131%20%20\" TargetMode="External"/><Relationship Id="rId12" Type="http://schemas.openxmlformats.org/officeDocument/2006/relationships/hyperlink" Target="file:///C:\Users\User\Downloads\l%20Par287%20%20\" TargetMode="External"/><Relationship Id="rId17" Type="http://schemas.openxmlformats.org/officeDocument/2006/relationships/hyperlink" Target="file:///C:\Users\User\Downloads\l%20Par1096%20%20\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ownloads\l%20Par969%20%20\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l%20Par82%20%20\" TargetMode="External"/><Relationship Id="rId11" Type="http://schemas.openxmlformats.org/officeDocument/2006/relationships/hyperlink" Target="file:///C:\Users\User\Downloads\l%20Par245%20%20\" TargetMode="External"/><Relationship Id="rId5" Type="http://schemas.openxmlformats.org/officeDocument/2006/relationships/hyperlink" Target="file:///C:\Users\User\Downloads\l%20Par29%20%20\" TargetMode="External"/><Relationship Id="rId15" Type="http://schemas.openxmlformats.org/officeDocument/2006/relationships/hyperlink" Target="file:///C:\Users\User\Downloads\l%20Par936%20%20\" TargetMode="External"/><Relationship Id="rId10" Type="http://schemas.openxmlformats.org/officeDocument/2006/relationships/hyperlink" Target="file:///C:\Users\User\Downloads\l%20Par149%20%20\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l%20Par117%20%20\" TargetMode="External"/><Relationship Id="rId14" Type="http://schemas.openxmlformats.org/officeDocument/2006/relationships/hyperlink" Target="file:///C:\Users\User\Downloads\l%20Par581%20%20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9270</Words>
  <Characters>52841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12.11.2012 N 901н"Об утверждении Порядка оказания медицинской помощи населению по профилю "травматология и ортопедия"(Зарегистрировано в Минюсте России 25.12.2012 N 26374)</vt:lpstr>
    </vt:vector>
  </TitlesOfParts>
  <Company>КонсультантПлюс Версия 4016.00.45</Company>
  <LinksUpToDate>false</LinksUpToDate>
  <CharactersWithSpaces>61988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12.11.2012 N 901н"Об утверждении Порядка оказания медицинской помощи населению по профилю "травматология и ортопедия"(Зарегистрировано в Минюсте России 25.12.2012 N 26374)</dc:title>
  <dc:creator>Сергей Кровяков</dc:creator>
  <cp:lastModifiedBy>Андрей Литвиненко</cp:lastModifiedBy>
  <cp:revision>2</cp:revision>
  <dcterms:created xsi:type="dcterms:W3CDTF">2023-11-09T21:33:00Z</dcterms:created>
  <dcterms:modified xsi:type="dcterms:W3CDTF">2023-11-09T21:33:00Z</dcterms:modified>
</cp:coreProperties>
</file>